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17" w:rsidRDefault="00DB4209" w:rsidP="004D161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17" w:rsidRDefault="004D1617" w:rsidP="004D1617">
      <w:pPr>
        <w:jc w:val="center"/>
        <w:rPr>
          <w:lang w:val="en-US"/>
        </w:rPr>
      </w:pPr>
    </w:p>
    <w:p w:rsidR="004D1617" w:rsidRDefault="004D1617" w:rsidP="004D1617">
      <w:pPr>
        <w:jc w:val="center"/>
        <w:rPr>
          <w:lang w:val="en-US"/>
        </w:rPr>
      </w:pPr>
    </w:p>
    <w:p w:rsidR="004D1617" w:rsidRDefault="004D1617" w:rsidP="004D1617">
      <w:pPr>
        <w:jc w:val="center"/>
        <w:rPr>
          <w:lang w:val="en-US"/>
        </w:rPr>
      </w:pPr>
    </w:p>
    <w:p w:rsidR="004D1617" w:rsidRDefault="004D1617" w:rsidP="004D1617">
      <w:pPr>
        <w:jc w:val="center"/>
        <w:rPr>
          <w:lang w:val="en-US"/>
        </w:rPr>
      </w:pPr>
    </w:p>
    <w:p w:rsidR="004D1617" w:rsidRDefault="004D1617" w:rsidP="004D1617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3960"/>
      </w:tblGrid>
      <w:tr w:rsidR="004D161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4D1617" w:rsidRDefault="004D1617" w:rsidP="0061523F">
            <w:pPr>
              <w:pStyle w:val="7"/>
            </w:pPr>
            <w:r>
              <w:t>ПОСТАНОВЛЕНИЕ</w:t>
            </w:r>
          </w:p>
          <w:p w:rsidR="004D1617" w:rsidRDefault="004D1617" w:rsidP="0061523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D161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4D1617" w:rsidRDefault="00DB4209" w:rsidP="0061523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617" w:rsidRDefault="00781015" w:rsidP="004D1617">
                                  <w:r>
                                    <w:t>450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D1617" w:rsidRDefault="00781015" w:rsidP="004D1617">
                            <w:r>
                              <w:t>450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617" w:rsidRDefault="00781015" w:rsidP="004D1617">
                                  <w:r>
                                    <w:t>08.05.2014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D1617" w:rsidRDefault="00781015" w:rsidP="004D1617">
                            <w:r>
                              <w:t>08.05.2014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617">
              <w:rPr>
                <w:rFonts w:ascii="Courier New" w:hAnsi="Courier New" w:cs="Courier New"/>
              </w:rPr>
              <w:t>от              №</w:t>
            </w:r>
          </w:p>
          <w:p w:rsidR="004D1617" w:rsidRDefault="004D1617" w:rsidP="0061523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D1617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5068" w:type="dxa"/>
          </w:tcPr>
          <w:p w:rsidR="004D1617" w:rsidRDefault="004D1617" w:rsidP="0061523F">
            <w:pPr>
              <w:spacing w:after="240"/>
              <w:jc w:val="center"/>
            </w:pPr>
          </w:p>
        </w:tc>
        <w:tc>
          <w:tcPr>
            <w:tcW w:w="3960" w:type="dxa"/>
          </w:tcPr>
          <w:p w:rsidR="004D1617" w:rsidRDefault="004D1617" w:rsidP="0061523F">
            <w:pPr>
              <w:spacing w:after="240"/>
              <w:ind w:left="539"/>
              <w:jc w:val="center"/>
            </w:pPr>
          </w:p>
        </w:tc>
      </w:tr>
      <w:tr w:rsidR="004D16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</w:tcPr>
          <w:p w:rsidR="004D1617" w:rsidRPr="00221F8B" w:rsidRDefault="00221F8B" w:rsidP="00221F8B">
            <w:pPr>
              <w:ind w:right="152"/>
              <w:jc w:val="both"/>
              <w:rPr>
                <w:sz w:val="28"/>
                <w:szCs w:val="28"/>
              </w:rPr>
            </w:pPr>
            <w:r w:rsidRPr="00221F8B">
              <w:rPr>
                <w:sz w:val="28"/>
                <w:szCs w:val="28"/>
              </w:rPr>
              <w:t>Об утверждении Порядка 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на территории муниципального образования «Невельский городской округ»</w:t>
            </w:r>
          </w:p>
        </w:tc>
        <w:tc>
          <w:tcPr>
            <w:tcW w:w="3960" w:type="dxa"/>
          </w:tcPr>
          <w:p w:rsidR="004D1617" w:rsidRDefault="004D1617" w:rsidP="0061523F">
            <w:pPr>
              <w:ind w:left="539"/>
              <w:jc w:val="both"/>
            </w:pPr>
          </w:p>
        </w:tc>
      </w:tr>
      <w:tr w:rsidR="004D16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4D1617" w:rsidRDefault="004D1617" w:rsidP="0061523F">
            <w:pPr>
              <w:spacing w:after="240"/>
              <w:jc w:val="center"/>
            </w:pPr>
          </w:p>
        </w:tc>
      </w:tr>
    </w:tbl>
    <w:p w:rsidR="004D1617" w:rsidRDefault="004D1617" w:rsidP="004D1617">
      <w:pPr>
        <w:pStyle w:val="2"/>
        <w:spacing w:after="0"/>
        <w:ind w:left="0"/>
        <w:rPr>
          <w:sz w:val="24"/>
          <w:szCs w:val="24"/>
        </w:rPr>
      </w:pPr>
    </w:p>
    <w:p w:rsidR="00221F8B" w:rsidRP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В соответствии с п.1 ст.165 Жилищного кодекса РФ от 29.12.2004, ст. 78 «Бюджетного кодекса Российской Федерации" от 31.07.1998 № 145-ФЗ,</w:t>
      </w:r>
      <w:r>
        <w:rPr>
          <w:sz w:val="28"/>
          <w:szCs w:val="28"/>
        </w:rPr>
        <w:t xml:space="preserve"> п</w:t>
      </w:r>
      <w:r w:rsidRPr="00221F8B">
        <w:rPr>
          <w:sz w:val="28"/>
          <w:szCs w:val="28"/>
        </w:rPr>
        <w:t xml:space="preserve">остановлением Правительства Сахалинской области от 31.05.2013 года № 278 «Об утверждении государственной программы Сахалинской области «Обеспечение населения Сахалинской области качественными услугами жилищно-коммунального хозяйства на 2014-2020 годы», постановлением Правительства Сахалинской области от 13.02.2014 г. № 70 «Об утверждении Порядка предоставления субсидии муниципальным образованиям Сахалинской области на повышение энергетической эффективности региональной экономики и сокращение издержек в бюджетном секторе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221F8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21F8B" w:rsidRPr="00221F8B" w:rsidRDefault="00221F8B" w:rsidP="00221F8B">
      <w:pPr>
        <w:ind w:firstLine="426"/>
        <w:jc w:val="both"/>
        <w:rPr>
          <w:color w:val="000000"/>
          <w:sz w:val="28"/>
          <w:szCs w:val="28"/>
        </w:rPr>
      </w:pPr>
    </w:p>
    <w:p w:rsidR="00221F8B" w:rsidRDefault="00221F8B" w:rsidP="00781015">
      <w:pPr>
        <w:jc w:val="both"/>
        <w:rPr>
          <w:color w:val="000000"/>
          <w:sz w:val="28"/>
          <w:szCs w:val="28"/>
        </w:rPr>
      </w:pPr>
      <w:r w:rsidRPr="00221F8B">
        <w:rPr>
          <w:color w:val="000000"/>
          <w:sz w:val="28"/>
          <w:szCs w:val="28"/>
        </w:rPr>
        <w:t>ПОСТАНОВЛЯЕТ:</w:t>
      </w:r>
    </w:p>
    <w:p w:rsidR="00221F8B" w:rsidRPr="00221F8B" w:rsidRDefault="00221F8B" w:rsidP="00221F8B">
      <w:pPr>
        <w:ind w:firstLine="426"/>
        <w:jc w:val="both"/>
        <w:rPr>
          <w:color w:val="000000"/>
          <w:sz w:val="28"/>
          <w:szCs w:val="28"/>
        </w:rPr>
      </w:pPr>
    </w:p>
    <w:p w:rsidR="00221F8B" w:rsidRP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1.Утвердить Порядок 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на территории муниципального образования «Невельский городской округ».</w:t>
      </w:r>
    </w:p>
    <w:p w:rsidR="00221F8B" w:rsidRP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lastRenderedPageBreak/>
        <w:t>2.Утвердить форму соглашения на предоставление субсидии на финансовое обеспечение затрат в связи с проведением капитального ремонта внутридомовых сетей многоквартирных домов Невельского района.</w:t>
      </w:r>
    </w:p>
    <w:p w:rsidR="00221F8B" w:rsidRP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3.Настоящее постановление разместить на официальном сайте администрации Невельского городского округа.</w:t>
      </w:r>
    </w:p>
    <w:p w:rsidR="00221F8B" w:rsidRPr="00221F8B" w:rsidRDefault="00221F8B" w:rsidP="00221F8B">
      <w:pPr>
        <w:pStyle w:val="21"/>
        <w:spacing w:after="0"/>
        <w:ind w:left="0" w:firstLine="708"/>
      </w:pPr>
      <w:r w:rsidRPr="00221F8B">
        <w:t>4.Контроль за исполнением данного постановления возложить на вице</w:t>
      </w:r>
      <w:r>
        <w:t xml:space="preserve"> </w:t>
      </w:r>
      <w:r w:rsidRPr="00221F8B">
        <w:t>-</w:t>
      </w:r>
      <w:r>
        <w:t xml:space="preserve"> </w:t>
      </w:r>
      <w:r w:rsidRPr="00221F8B">
        <w:t xml:space="preserve">мэра Невельского городского округа Киселева С.В. </w:t>
      </w:r>
    </w:p>
    <w:p w:rsidR="00221F8B" w:rsidRPr="00221F8B" w:rsidRDefault="00221F8B" w:rsidP="00221F8B">
      <w:pPr>
        <w:pStyle w:val="21"/>
        <w:spacing w:after="0"/>
        <w:ind w:left="0" w:firstLine="426"/>
      </w:pPr>
    </w:p>
    <w:p w:rsidR="00221F8B" w:rsidRPr="00221F8B" w:rsidRDefault="00221F8B" w:rsidP="00221F8B">
      <w:pPr>
        <w:pStyle w:val="21"/>
        <w:spacing w:after="0"/>
        <w:ind w:left="0" w:firstLine="426"/>
      </w:pPr>
    </w:p>
    <w:p w:rsidR="004D1617" w:rsidRPr="00221F8B" w:rsidRDefault="004D1617" w:rsidP="00221F8B">
      <w:pPr>
        <w:jc w:val="both"/>
        <w:rPr>
          <w:sz w:val="28"/>
          <w:szCs w:val="28"/>
        </w:rPr>
      </w:pPr>
    </w:p>
    <w:p w:rsidR="004D1617" w:rsidRPr="00221F8B" w:rsidRDefault="004D1617" w:rsidP="00221F8B">
      <w:pPr>
        <w:jc w:val="both"/>
        <w:rPr>
          <w:sz w:val="28"/>
          <w:szCs w:val="28"/>
        </w:rPr>
      </w:pPr>
    </w:p>
    <w:p w:rsidR="004D1617" w:rsidRPr="00221F8B" w:rsidRDefault="004D1617" w:rsidP="00221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F8B">
        <w:rPr>
          <w:rFonts w:ascii="Times New Roman" w:hAnsi="Times New Roman" w:cs="Times New Roman"/>
          <w:sz w:val="28"/>
          <w:szCs w:val="28"/>
        </w:rPr>
        <w:t>Мэр Невельского городского округа</w:t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4D1617" w:rsidRPr="004D1617" w:rsidRDefault="004D1617" w:rsidP="004D1617">
      <w:pPr>
        <w:jc w:val="both"/>
        <w:rPr>
          <w:sz w:val="28"/>
          <w:szCs w:val="28"/>
        </w:rPr>
      </w:pPr>
    </w:p>
    <w:p w:rsidR="004D1617" w:rsidRDefault="004D1617" w:rsidP="004D1617">
      <w:pPr>
        <w:jc w:val="both"/>
      </w:pPr>
    </w:p>
    <w:p w:rsidR="004D1617" w:rsidRDefault="004D1617" w:rsidP="004D1617">
      <w:pPr>
        <w:jc w:val="both"/>
      </w:pPr>
    </w:p>
    <w:p w:rsidR="004D1617" w:rsidRDefault="004D1617" w:rsidP="004D1617">
      <w:pPr>
        <w:jc w:val="both"/>
        <w:rPr>
          <w:sz w:val="26"/>
          <w:szCs w:val="26"/>
        </w:rPr>
      </w:pPr>
    </w:p>
    <w:p w:rsidR="004D1617" w:rsidRDefault="004D1617" w:rsidP="004D1617">
      <w:pPr>
        <w:jc w:val="both"/>
        <w:rPr>
          <w:sz w:val="26"/>
          <w:szCs w:val="26"/>
        </w:rPr>
      </w:pPr>
    </w:p>
    <w:p w:rsidR="004D1617" w:rsidRDefault="004D1617" w:rsidP="004D1617">
      <w:pPr>
        <w:jc w:val="both"/>
        <w:rPr>
          <w:sz w:val="26"/>
          <w:szCs w:val="26"/>
        </w:rPr>
      </w:pPr>
    </w:p>
    <w:p w:rsidR="004D1617" w:rsidRDefault="004D1617" w:rsidP="004D1617">
      <w:pPr>
        <w:jc w:val="both"/>
        <w:rPr>
          <w:sz w:val="26"/>
          <w:szCs w:val="26"/>
        </w:rPr>
      </w:pPr>
    </w:p>
    <w:p w:rsidR="004D1617" w:rsidRDefault="004D1617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Default="00221F8B"/>
    <w:p w:rsidR="00221F8B" w:rsidRPr="00BB74B3" w:rsidRDefault="00221F8B" w:rsidP="00221F8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B74B3">
        <w:rPr>
          <w:sz w:val="26"/>
          <w:szCs w:val="26"/>
        </w:rPr>
        <w:t>У</w:t>
      </w:r>
      <w:r>
        <w:rPr>
          <w:sz w:val="26"/>
          <w:szCs w:val="26"/>
        </w:rPr>
        <w:t>ТВЕРЖДЕН</w:t>
      </w:r>
    </w:p>
    <w:p w:rsidR="00221F8B" w:rsidRDefault="00221F8B" w:rsidP="00221F8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lastRenderedPageBreak/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221F8B" w:rsidRPr="00BB74B3" w:rsidRDefault="00221F8B" w:rsidP="00221F8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t xml:space="preserve"> Невельского городского округа</w:t>
      </w:r>
    </w:p>
    <w:p w:rsidR="00221F8B" w:rsidRPr="00BB74B3" w:rsidRDefault="00221F8B" w:rsidP="00221F8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B74B3">
        <w:rPr>
          <w:sz w:val="26"/>
          <w:szCs w:val="26"/>
        </w:rPr>
        <w:t xml:space="preserve">от </w:t>
      </w:r>
      <w:r>
        <w:rPr>
          <w:sz w:val="26"/>
          <w:szCs w:val="26"/>
        </w:rPr>
        <w:t>08.05.2014 г. № 450</w:t>
      </w:r>
    </w:p>
    <w:p w:rsidR="00221F8B" w:rsidRDefault="00221F8B" w:rsidP="00221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221F8B" w:rsidRPr="008E207C" w:rsidRDefault="00221F8B" w:rsidP="00221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73D3">
        <w:rPr>
          <w:b/>
          <w:bCs/>
          <w:sz w:val="28"/>
          <w:szCs w:val="28"/>
        </w:rPr>
        <w:t xml:space="preserve">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</w:t>
      </w:r>
      <w:r w:rsidRPr="00803A6C">
        <w:rPr>
          <w:b/>
          <w:bCs/>
          <w:sz w:val="28"/>
          <w:szCs w:val="28"/>
        </w:rPr>
        <w:t>на территории муниципального образования «Невельский городской округ»</w:t>
      </w: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Pr="008E2448" w:rsidRDefault="00221F8B" w:rsidP="00221F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715C4">
        <w:rPr>
          <w:sz w:val="26"/>
          <w:szCs w:val="26"/>
        </w:rPr>
        <w:t xml:space="preserve">Настоящий порядок определяет условия предоставления средств субсидии </w:t>
      </w:r>
      <w:r w:rsidRPr="008E2448">
        <w:rPr>
          <w:sz w:val="26"/>
          <w:szCs w:val="26"/>
        </w:rPr>
        <w:t>управляющим ко</w:t>
      </w:r>
      <w:r>
        <w:rPr>
          <w:sz w:val="26"/>
          <w:szCs w:val="26"/>
        </w:rPr>
        <w:t>м</w:t>
      </w:r>
      <w:r w:rsidRPr="008E2448">
        <w:rPr>
          <w:sz w:val="26"/>
          <w:szCs w:val="26"/>
        </w:rPr>
        <w:t>паниям</w:t>
      </w:r>
      <w:r>
        <w:rPr>
          <w:sz w:val="26"/>
          <w:szCs w:val="26"/>
        </w:rPr>
        <w:t>, товариществам собственников жилья, жилищным кооперативам или иным специализированным потребительским кооперативам, выбранным</w:t>
      </w:r>
      <w:r w:rsidRPr="00BB74B3">
        <w:rPr>
          <w:sz w:val="26"/>
          <w:szCs w:val="26"/>
        </w:rPr>
        <w:t xml:space="preserve"> в установленном порядке собственниками помещений в многоквартирных домах, которые осуществляют управление многоквартирными домами на территории Невельского городского округа (далее - управляющие компании)</w:t>
      </w:r>
      <w:r w:rsidRPr="008E2448">
        <w:rPr>
          <w:sz w:val="26"/>
          <w:szCs w:val="26"/>
        </w:rPr>
        <w:t xml:space="preserve">на </w:t>
      </w:r>
      <w:r w:rsidRPr="00A31E42">
        <w:rPr>
          <w:sz w:val="26"/>
          <w:szCs w:val="26"/>
        </w:rPr>
        <w:t xml:space="preserve">финансовое обеспечение затрат в связи с проведением капитального ремонта внутридомовых сетей многоквартирных домов </w:t>
      </w:r>
      <w:r w:rsidRPr="00803A6C">
        <w:rPr>
          <w:sz w:val="26"/>
          <w:szCs w:val="26"/>
        </w:rPr>
        <w:t>на территории муниципального образования «Невельский городской округ»</w:t>
      </w:r>
      <w:r>
        <w:rPr>
          <w:sz w:val="26"/>
          <w:szCs w:val="26"/>
        </w:rPr>
        <w:t>:</w:t>
      </w:r>
    </w:p>
    <w:p w:rsidR="00221F8B" w:rsidRPr="008E2448" w:rsidRDefault="00221F8B" w:rsidP="00221F8B">
      <w:pPr>
        <w:jc w:val="both"/>
        <w:rPr>
          <w:sz w:val="26"/>
          <w:szCs w:val="26"/>
        </w:rPr>
      </w:pPr>
      <w:r w:rsidRPr="008E2448">
        <w:rPr>
          <w:sz w:val="26"/>
          <w:szCs w:val="26"/>
        </w:rPr>
        <w:t>- для случаев, если мероприятия осуществляются управляющей компанией без привлечения подрядных организаций;</w:t>
      </w:r>
    </w:p>
    <w:p w:rsidR="00221F8B" w:rsidRDefault="00221F8B" w:rsidP="00221F8B">
      <w:pPr>
        <w:jc w:val="both"/>
        <w:rPr>
          <w:sz w:val="26"/>
          <w:szCs w:val="26"/>
        </w:rPr>
      </w:pPr>
      <w:r w:rsidRPr="008E2448">
        <w:rPr>
          <w:sz w:val="26"/>
          <w:szCs w:val="26"/>
        </w:rPr>
        <w:t xml:space="preserve">- для случаев, если мероприятия осуществляются управляющей компанией с привлечением подрядных организаций. </w:t>
      </w:r>
    </w:p>
    <w:p w:rsidR="00221F8B" w:rsidRDefault="00221F8B" w:rsidP="00221F8B">
      <w:pPr>
        <w:ind w:firstLine="540"/>
        <w:jc w:val="both"/>
        <w:rPr>
          <w:sz w:val="26"/>
          <w:szCs w:val="26"/>
        </w:rPr>
      </w:pPr>
      <w:r w:rsidRPr="00C715C4">
        <w:rPr>
          <w:sz w:val="26"/>
          <w:szCs w:val="26"/>
        </w:rPr>
        <w:t xml:space="preserve">2. Главным распорядителем бюджетных средств, предусмотренных на финансирование в соответствии с настоящим Порядком, является отдел </w:t>
      </w:r>
      <w:r>
        <w:rPr>
          <w:sz w:val="26"/>
          <w:szCs w:val="26"/>
        </w:rPr>
        <w:t xml:space="preserve">жилищного и </w:t>
      </w:r>
      <w:r w:rsidRPr="00C715C4">
        <w:rPr>
          <w:sz w:val="26"/>
          <w:szCs w:val="26"/>
        </w:rPr>
        <w:t xml:space="preserve">коммунального хозяйства администрации Невельского городского округа (далее </w:t>
      </w:r>
      <w:r>
        <w:rPr>
          <w:sz w:val="26"/>
          <w:szCs w:val="26"/>
        </w:rPr>
        <w:t>отдел</w:t>
      </w:r>
      <w:r w:rsidRPr="00C715C4">
        <w:rPr>
          <w:sz w:val="26"/>
          <w:szCs w:val="26"/>
        </w:rPr>
        <w:t xml:space="preserve"> ЖКХ).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74B3">
        <w:rPr>
          <w:sz w:val="26"/>
          <w:szCs w:val="26"/>
        </w:rPr>
        <w:t xml:space="preserve">3. </w:t>
      </w:r>
      <w:r w:rsidRPr="00DE5EF1">
        <w:rPr>
          <w:sz w:val="26"/>
          <w:szCs w:val="26"/>
        </w:rPr>
        <w:t>Субсидии предоставляются на безвозмездной и безвозвратной основе</w:t>
      </w:r>
      <w:r>
        <w:rPr>
          <w:sz w:val="26"/>
          <w:szCs w:val="26"/>
        </w:rPr>
        <w:t xml:space="preserve"> управляющим компаниям </w:t>
      </w:r>
      <w:r w:rsidRPr="00DE5EF1">
        <w:rPr>
          <w:sz w:val="26"/>
          <w:szCs w:val="26"/>
        </w:rPr>
        <w:t>на финансовое обеспечение затрат в связи с проведением капитального ремонта внутридомовых сетей многоквартирных домов Невельского района</w:t>
      </w:r>
      <w:r>
        <w:rPr>
          <w:sz w:val="26"/>
          <w:szCs w:val="26"/>
        </w:rPr>
        <w:t>(далее – Субсидия).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Предоставление </w:t>
      </w:r>
      <w:r w:rsidRPr="00922E65">
        <w:rPr>
          <w:sz w:val="26"/>
          <w:szCs w:val="26"/>
        </w:rPr>
        <w:t>Субсиди</w:t>
      </w:r>
      <w:r>
        <w:rPr>
          <w:sz w:val="26"/>
          <w:szCs w:val="26"/>
        </w:rPr>
        <w:t>и</w:t>
      </w:r>
      <w:r w:rsidRPr="00922E65">
        <w:rPr>
          <w:sz w:val="26"/>
          <w:szCs w:val="26"/>
        </w:rPr>
        <w:t xml:space="preserve"> осуществляется на основании соглашения</w:t>
      </w:r>
      <w:r>
        <w:rPr>
          <w:sz w:val="26"/>
          <w:szCs w:val="26"/>
        </w:rPr>
        <w:t xml:space="preserve"> между отделом ЖКХ и управляющей компанией </w:t>
      </w:r>
      <w:r w:rsidRPr="00922E65">
        <w:rPr>
          <w:sz w:val="26"/>
          <w:szCs w:val="26"/>
        </w:rPr>
        <w:t>на предоставлени</w:t>
      </w:r>
      <w:r>
        <w:rPr>
          <w:sz w:val="26"/>
          <w:szCs w:val="26"/>
        </w:rPr>
        <w:t>е</w:t>
      </w:r>
      <w:r w:rsidRPr="00922E65">
        <w:rPr>
          <w:sz w:val="26"/>
          <w:szCs w:val="26"/>
        </w:rPr>
        <w:t xml:space="preserve"> субсидии на финансовое обеспечение затрат в связи с проведением капитального ремонта внутридомовых сетей многоквартирных домов Невельского района</w:t>
      </w:r>
      <w:r>
        <w:rPr>
          <w:sz w:val="26"/>
          <w:szCs w:val="26"/>
        </w:rPr>
        <w:t xml:space="preserve"> в пределах лимитов областных и местных бюджетных средств предусмотренных на эти цели</w:t>
      </w:r>
      <w:r w:rsidRPr="00922E65">
        <w:rPr>
          <w:sz w:val="26"/>
          <w:szCs w:val="26"/>
        </w:rPr>
        <w:t>.</w:t>
      </w:r>
    </w:p>
    <w:p w:rsidR="00221F8B" w:rsidRPr="00A16EC6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6EC6">
        <w:rPr>
          <w:sz w:val="26"/>
          <w:szCs w:val="26"/>
        </w:rPr>
        <w:t xml:space="preserve">. Категории и критерии отбора </w:t>
      </w:r>
      <w:r>
        <w:rPr>
          <w:sz w:val="26"/>
          <w:szCs w:val="26"/>
        </w:rPr>
        <w:t>управляющих</w:t>
      </w:r>
      <w:r w:rsidRPr="00A16EC6">
        <w:rPr>
          <w:sz w:val="26"/>
          <w:szCs w:val="26"/>
        </w:rPr>
        <w:t xml:space="preserve"> компани</w:t>
      </w:r>
      <w:r>
        <w:rPr>
          <w:sz w:val="26"/>
          <w:szCs w:val="26"/>
        </w:rPr>
        <w:t>й</w:t>
      </w:r>
      <w:r w:rsidRPr="00A16EC6">
        <w:rPr>
          <w:sz w:val="26"/>
          <w:szCs w:val="26"/>
        </w:rPr>
        <w:t>, имеющих право на получение субсидий, предоставляемых из бюджета Невельского городского округа</w:t>
      </w:r>
      <w:r>
        <w:rPr>
          <w:sz w:val="26"/>
          <w:szCs w:val="26"/>
        </w:rPr>
        <w:t>: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6EC6">
        <w:rPr>
          <w:sz w:val="26"/>
          <w:szCs w:val="26"/>
        </w:rPr>
        <w:t xml:space="preserve">.1. Субсидии предоставляются </w:t>
      </w:r>
      <w:r>
        <w:rPr>
          <w:sz w:val="26"/>
          <w:szCs w:val="26"/>
        </w:rPr>
        <w:t>управляющим</w:t>
      </w:r>
      <w:r w:rsidRPr="00A16EC6">
        <w:rPr>
          <w:sz w:val="26"/>
          <w:szCs w:val="26"/>
        </w:rPr>
        <w:t xml:space="preserve"> компани</w:t>
      </w:r>
      <w:r>
        <w:rPr>
          <w:sz w:val="26"/>
          <w:szCs w:val="26"/>
        </w:rPr>
        <w:t>ям</w:t>
      </w:r>
      <w:r w:rsidRPr="00A16EC6">
        <w:rPr>
          <w:sz w:val="26"/>
          <w:szCs w:val="26"/>
        </w:rPr>
        <w:t>, оказывающим</w:t>
      </w:r>
      <w:r>
        <w:rPr>
          <w:sz w:val="26"/>
          <w:szCs w:val="26"/>
        </w:rPr>
        <w:t xml:space="preserve"> </w:t>
      </w:r>
      <w:r w:rsidRPr="00A16EC6">
        <w:rPr>
          <w:sz w:val="26"/>
          <w:szCs w:val="26"/>
        </w:rPr>
        <w:t>услуг</w:t>
      </w:r>
      <w:r>
        <w:rPr>
          <w:sz w:val="26"/>
          <w:szCs w:val="26"/>
        </w:rPr>
        <w:t xml:space="preserve">и </w:t>
      </w:r>
      <w:r w:rsidRPr="00A16EC6">
        <w:rPr>
          <w:sz w:val="26"/>
          <w:szCs w:val="26"/>
        </w:rPr>
        <w:t>по содержанию и</w:t>
      </w:r>
      <w:r>
        <w:rPr>
          <w:sz w:val="26"/>
          <w:szCs w:val="26"/>
        </w:rPr>
        <w:t xml:space="preserve"> текущему</w:t>
      </w:r>
      <w:r w:rsidRPr="00A16EC6">
        <w:rPr>
          <w:sz w:val="26"/>
          <w:szCs w:val="26"/>
        </w:rPr>
        <w:t xml:space="preserve"> ремонту общего имущества многоквартирного дома на территории муниципального образования «Невельский городской округ»  </w:t>
      </w:r>
    </w:p>
    <w:p w:rsidR="00221F8B" w:rsidRPr="00A16EC6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16EC6">
        <w:rPr>
          <w:sz w:val="26"/>
          <w:szCs w:val="26"/>
        </w:rPr>
        <w:t xml:space="preserve">.2. </w:t>
      </w:r>
      <w:r w:rsidRPr="00487C7D">
        <w:rPr>
          <w:sz w:val="26"/>
          <w:szCs w:val="26"/>
        </w:rPr>
        <w:t xml:space="preserve">Субсидии предоставляются </w:t>
      </w:r>
      <w:r>
        <w:rPr>
          <w:sz w:val="26"/>
          <w:szCs w:val="26"/>
        </w:rPr>
        <w:t>при с</w:t>
      </w:r>
      <w:r w:rsidRPr="00487C7D">
        <w:rPr>
          <w:sz w:val="26"/>
          <w:szCs w:val="26"/>
        </w:rPr>
        <w:t>облюдени</w:t>
      </w:r>
      <w:r>
        <w:rPr>
          <w:sz w:val="26"/>
          <w:szCs w:val="26"/>
        </w:rPr>
        <w:t>и</w:t>
      </w:r>
      <w:r w:rsidRPr="00487C7D">
        <w:rPr>
          <w:sz w:val="26"/>
          <w:szCs w:val="26"/>
        </w:rPr>
        <w:t xml:space="preserve"> требований по раскрытию информации </w:t>
      </w:r>
      <w:r>
        <w:rPr>
          <w:sz w:val="26"/>
          <w:szCs w:val="26"/>
        </w:rPr>
        <w:t>п</w:t>
      </w:r>
      <w:r w:rsidRPr="00487C7D">
        <w:rPr>
          <w:sz w:val="26"/>
          <w:szCs w:val="26"/>
        </w:rPr>
        <w:t>олучател</w:t>
      </w:r>
      <w:r>
        <w:rPr>
          <w:sz w:val="26"/>
          <w:szCs w:val="26"/>
        </w:rPr>
        <w:t>я</w:t>
      </w:r>
      <w:r w:rsidRPr="00487C7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487C7D">
        <w:rPr>
          <w:sz w:val="26"/>
          <w:szCs w:val="26"/>
        </w:rPr>
        <w:t xml:space="preserve"> субсидии, осуществляющими деятельность в сфере управления многоквартирными домами, в соответствии с постановлением Правительства Российской Федерации от 23 сентября 2010 г. № 731 "Об утверждении стандарта раскрытия информации организациями, </w:t>
      </w:r>
      <w:r w:rsidRPr="00487C7D">
        <w:rPr>
          <w:sz w:val="26"/>
          <w:szCs w:val="26"/>
        </w:rPr>
        <w:lastRenderedPageBreak/>
        <w:t>осуществляющими деятельность в сфере управления многоквартирными  домами</w:t>
      </w:r>
      <w:r>
        <w:rPr>
          <w:sz w:val="26"/>
          <w:szCs w:val="26"/>
        </w:rPr>
        <w:t>».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73D3">
        <w:rPr>
          <w:sz w:val="26"/>
          <w:szCs w:val="26"/>
        </w:rPr>
        <w:t>6. Выбор подрядной организации для выполнения капитального ремонта внутридомовых сетей многоквартирных домов проводится управляющими компаниями</w:t>
      </w:r>
      <w:r>
        <w:rPr>
          <w:sz w:val="26"/>
          <w:szCs w:val="26"/>
        </w:rPr>
        <w:t>, совместно с отделом ЖКХ путем создания комиссии.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103ABC">
        <w:rPr>
          <w:sz w:val="26"/>
          <w:szCs w:val="26"/>
        </w:rPr>
        <w:t>. Управляющие компании с целью определения подрядной организации провод</w:t>
      </w:r>
      <w:r>
        <w:rPr>
          <w:sz w:val="26"/>
          <w:szCs w:val="26"/>
        </w:rPr>
        <w:t>ят</w:t>
      </w:r>
      <w:r w:rsidRPr="00103ABC">
        <w:rPr>
          <w:sz w:val="26"/>
          <w:szCs w:val="26"/>
        </w:rPr>
        <w:t xml:space="preserve"> конкурсный отбор в соответствии с Порядком привлечения товариществами собственников жилья, жилищными, жилищно-строительными кооперативами или иными специализированными потребительскими кооперативами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многоквартирных домов с использованием средств областного или местного бюджетов, утвержденным постановлением администрации Невельского городского округа от 23.05.2012 г. № 640.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03ABC">
        <w:rPr>
          <w:sz w:val="26"/>
          <w:szCs w:val="26"/>
        </w:rPr>
        <w:t xml:space="preserve">. Комиссия по конкурсному отбору  подрядных организаций правомочна принимать решения, если на ее заседании присутствуют не менее 50% ее членов. Для принятия решения необходимо простое большинство голосов членов комиссии, присутствующих на заседании. 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Количество членов комиссии не должно быть четным.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103ABC">
        <w:rPr>
          <w:sz w:val="26"/>
          <w:szCs w:val="26"/>
        </w:rPr>
        <w:t>. Комиссия может выносить решение об отклонении заявки на участие в конкурсном отборе в случае представления участником конкурсного отбора недостоверной информации.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r w:rsidRPr="00103ABC">
        <w:rPr>
          <w:sz w:val="26"/>
          <w:szCs w:val="26"/>
        </w:rPr>
        <w:t>. К участию в конкурсном отборе не допускаются участники, которые находятся в состоянии ликвидации или банкротства.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11</w:t>
      </w:r>
      <w:r w:rsidRPr="00103ABC">
        <w:rPr>
          <w:sz w:val="26"/>
          <w:szCs w:val="26"/>
        </w:rPr>
        <w:t>. Сообщение о проведении конкурсного отбора подрядных организаций размещается организатором конкурсного отбора на официальном сайте администрации Невельского городского округа не менее чем за 10 дней до даты окончания срока подачи заявок на участие в конкурсном отборе.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103ABC">
        <w:rPr>
          <w:sz w:val="26"/>
          <w:szCs w:val="26"/>
        </w:rPr>
        <w:t>. Состав информации, отражаемой в заявке участника конкурсного отбора: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полное и сокращенное наименование участника конкурсного отбора, почтовый адрес, телефон, телефакс, адрес электронной почты;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прежнее наименование участника конкурсного отбора, если оно было изменено, и дата смены названия;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дата, место и орган регистрации участника конкурсного отбора, организационно-правовая форма;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заверенные копии учредительных и регистрационных документов;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банковские реквизиты;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профилирующее направление деятельности;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наличие квалифицированных работников;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опыт работы по аналогичным объектам, отзывы заказчиков по ранее выполненным работам;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наличие предусмотренной действующим законодательством разрешительной документации на выполнение работ по капитальному ремонту внутридомовых сетей;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наличие производственной базы (техническая оснащенность);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балансовый отчет участника конкурсного отбора за последний отчетный период;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отсутствие задолженности по обязательным платежам и просроченной задолженности перед третьими лицами за три года;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lastRenderedPageBreak/>
        <w:t>- данные о субподрядчиках, которых участник конкурсного отбора намерен привлечь для выполнения работ, а также копии лицензий этих субподрядчиков на соответствующие виды работ;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краткое описание предлагаемых работ, в том числе технологий и материалов, их объективные технические и качественные характеристики;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 xml:space="preserve">- предложение о сокращении потребления коммунального ресурса по итогам реализации мероприятия; 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расчет определения стоимости работ и краткое изложение других основных условий предложения подрядчика.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103ABC">
        <w:rPr>
          <w:sz w:val="26"/>
          <w:szCs w:val="26"/>
        </w:rPr>
        <w:t>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 (в рамках действующего законодательства).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103ABC">
        <w:rPr>
          <w:sz w:val="26"/>
          <w:szCs w:val="26"/>
        </w:rPr>
        <w:t>. Для определения победителя подрядных организаций комиссия учитывает следующие показатели: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квалификационный состав, профессиональная компетентность инженерно-технических кадров, деловая репутация, степень надежности, опыт работы в сфере капитального ремонта многоквартирных домов - максимальное количество 7 баллов;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 xml:space="preserve">- обязательство о сокращении потребления коммунального ресурса по итогам реализации мероприятия 6 баллов; 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наличие производственной базы (техническая оснащенность) - максимальное количество 5 баллов;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соответствие представленных подрядчиком предложений запросу на проведение работ - максимальное количество 5 баллов;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снижение заявленной стоимости работ - 3 балла за каждый 1% снижения стоимости;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сокращение сроков работ - 5 баллов за каждый месяц;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предлагаемые подрядчиком современные материалы и технологии выполнения работ - максимальное количество 5 баллов;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- наличие добровольной сертификации подрядчиков - максимальное количество 5 баллов.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103ABC">
        <w:rPr>
          <w:sz w:val="26"/>
          <w:szCs w:val="26"/>
        </w:rPr>
        <w:t>. Решение о выборе подрядчика должно содержать перечень подрядных организаций, предложения которых были рассмотрены и оценены.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3ABC">
        <w:rPr>
          <w:sz w:val="26"/>
          <w:szCs w:val="26"/>
        </w:rPr>
        <w:t>Конкурсный отбор признается несостоявшимся, если все заявки отклонены.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103ABC">
        <w:rPr>
          <w:sz w:val="26"/>
          <w:szCs w:val="26"/>
        </w:rPr>
        <w:t>. Организацией, определенной по итогам конкурсного отбора, признается участник конкурсного отбора, в заявке которого, по оценке комиссии, предложены лучшие условия выполнения работ и который набрал большее количество баллов.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103ABC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Управляющая компания</w:t>
      </w:r>
      <w:r w:rsidRPr="00103ABC">
        <w:rPr>
          <w:sz w:val="26"/>
          <w:szCs w:val="26"/>
        </w:rPr>
        <w:t xml:space="preserve"> в трехдневный срок после утверждения протокола о результатах конкурсного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103ABC">
        <w:rPr>
          <w:sz w:val="26"/>
          <w:szCs w:val="26"/>
        </w:rPr>
        <w:t xml:space="preserve">. Если организация, определенная по итогам конкурсного отбора, в установленный документацией срок не подписывает договор, </w:t>
      </w:r>
      <w:r>
        <w:rPr>
          <w:sz w:val="26"/>
          <w:szCs w:val="26"/>
        </w:rPr>
        <w:t>управляющая компания</w:t>
      </w:r>
      <w:r w:rsidRPr="00103ABC">
        <w:rPr>
          <w:sz w:val="26"/>
          <w:szCs w:val="26"/>
        </w:rPr>
        <w:t xml:space="preserve"> выбирает лучшую заявку из числа остальных.</w:t>
      </w:r>
    </w:p>
    <w:p w:rsidR="00221F8B" w:rsidRPr="00103ABC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 случае если по окончании срока подачи заявок на участие в конкурсном отборе подана только одна заявка на участие в конкурсном отборе, и она соответствует требованиям и условиям, предусмотренным конкурсной документацией, заказчик в трехдневный срок со дня рассмотрения заявки на участие в конкурсном отборе направляет участнику конкурсного отбора, </w:t>
      </w:r>
      <w:r>
        <w:rPr>
          <w:sz w:val="26"/>
          <w:szCs w:val="26"/>
          <w:lang w:eastAsia="en-US"/>
        </w:rPr>
        <w:lastRenderedPageBreak/>
        <w:t>подавшему единственную заявку на участие в конкурсном отборе, уведомление, содержащее приглашение к процедуре подписания договора. Участник конкурсного отбора, подавший указанную заявку, подписывает договор в установленный конкурсной документацией срок.</w:t>
      </w:r>
    </w:p>
    <w:p w:rsidR="00221F8B" w:rsidRPr="00BB74B3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 Управляющие организации</w:t>
      </w:r>
      <w:r w:rsidRPr="00BB74B3">
        <w:rPr>
          <w:sz w:val="26"/>
          <w:szCs w:val="26"/>
        </w:rPr>
        <w:t xml:space="preserve"> для</w:t>
      </w:r>
      <w:r>
        <w:rPr>
          <w:sz w:val="26"/>
          <w:szCs w:val="26"/>
        </w:rPr>
        <w:t xml:space="preserve"> финансирования на </w:t>
      </w:r>
      <w:r w:rsidRPr="00BB74B3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BB74B3">
        <w:rPr>
          <w:sz w:val="26"/>
          <w:szCs w:val="26"/>
        </w:rPr>
        <w:t xml:space="preserve"> работ по капитальному ремонту, предоставляют в </w:t>
      </w:r>
      <w:r>
        <w:rPr>
          <w:sz w:val="26"/>
          <w:szCs w:val="26"/>
        </w:rPr>
        <w:t>отдел</w:t>
      </w:r>
      <w:r w:rsidRPr="00BB74B3">
        <w:rPr>
          <w:sz w:val="26"/>
          <w:szCs w:val="26"/>
        </w:rPr>
        <w:t xml:space="preserve"> ЖКХ следующие документы: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протоколы конкурсного отбора;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договоры подряда, если капитальный ремонт внутридомовых сетей осуществлялся подрядной организацией;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акты выполненных работ.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48273F">
        <w:rPr>
          <w:sz w:val="26"/>
          <w:szCs w:val="26"/>
        </w:rPr>
        <w:t xml:space="preserve">. Отдел жилищного и коммунального хозяйства администрации Невельского городского округа в течение 10 рабочих дней с момента получения счета (счет-фактуры) и подтверждающих документов проверяет и направляет платежные документы с приложением документов, обосновывающих платеж, и заявку на финансирование в финансовое управление администрации Невельского городского округа или возвращает  </w:t>
      </w:r>
      <w:r>
        <w:rPr>
          <w:sz w:val="26"/>
          <w:szCs w:val="26"/>
        </w:rPr>
        <w:t xml:space="preserve">управляющей компании </w:t>
      </w:r>
      <w:r w:rsidRPr="0048273F">
        <w:rPr>
          <w:sz w:val="26"/>
          <w:szCs w:val="26"/>
        </w:rPr>
        <w:t xml:space="preserve"> на доработку.</w:t>
      </w:r>
    </w:p>
    <w:p w:rsidR="00221F8B" w:rsidRPr="009C70C8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Pr="009C70C8">
        <w:rPr>
          <w:sz w:val="26"/>
          <w:szCs w:val="26"/>
        </w:rPr>
        <w:t>Финансовое управление администрации Невельского городского округа в соответствии с заявкой и в пределах средств, предусмотренных в бюджете Невельского городского округа</w:t>
      </w:r>
      <w:r>
        <w:rPr>
          <w:sz w:val="26"/>
          <w:szCs w:val="26"/>
        </w:rPr>
        <w:t xml:space="preserve"> и поступивших из областного бюджета</w:t>
      </w:r>
      <w:r w:rsidRPr="009C70C8">
        <w:rPr>
          <w:sz w:val="26"/>
          <w:szCs w:val="26"/>
        </w:rPr>
        <w:t xml:space="preserve"> на эти цели, направляет денежные средства главному распорядителю средств местного бюджета.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9C70C8">
        <w:rPr>
          <w:sz w:val="26"/>
          <w:szCs w:val="26"/>
        </w:rPr>
        <w:t>. Главный распорядитель средств местного бюджета после поступления денежных средств на лицевой счет перечисляет их на расчетный счет получателя Субсидии на основании подтверждающих документов и подписанного Соглашения.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BE20C0">
        <w:rPr>
          <w:sz w:val="26"/>
          <w:szCs w:val="26"/>
        </w:rPr>
        <w:t xml:space="preserve">. </w:t>
      </w:r>
      <w:r>
        <w:rPr>
          <w:sz w:val="26"/>
          <w:szCs w:val="26"/>
        </w:rPr>
        <w:t>Отдел</w:t>
      </w:r>
      <w:r w:rsidRPr="00BE20C0">
        <w:rPr>
          <w:sz w:val="26"/>
          <w:szCs w:val="26"/>
        </w:rPr>
        <w:t xml:space="preserve"> ЖКХ обеспечивает направление </w:t>
      </w:r>
      <w:r>
        <w:rPr>
          <w:sz w:val="26"/>
          <w:szCs w:val="26"/>
        </w:rPr>
        <w:t xml:space="preserve">отчетов </w:t>
      </w:r>
      <w:r w:rsidRPr="00BE20C0">
        <w:rPr>
          <w:sz w:val="26"/>
          <w:szCs w:val="26"/>
        </w:rPr>
        <w:t>по</w:t>
      </w:r>
      <w:r>
        <w:rPr>
          <w:sz w:val="26"/>
          <w:szCs w:val="26"/>
        </w:rPr>
        <w:t xml:space="preserve"> использованию средств Субсидии</w:t>
      </w:r>
      <w:r w:rsidRPr="00BE20C0">
        <w:rPr>
          <w:sz w:val="26"/>
          <w:szCs w:val="26"/>
        </w:rPr>
        <w:t xml:space="preserve"> в порядке и сроки</w:t>
      </w:r>
      <w:r>
        <w:rPr>
          <w:sz w:val="26"/>
          <w:szCs w:val="26"/>
        </w:rPr>
        <w:t xml:space="preserve"> установленные </w:t>
      </w:r>
      <w:r w:rsidRPr="00BE20C0">
        <w:rPr>
          <w:sz w:val="26"/>
          <w:szCs w:val="26"/>
        </w:rPr>
        <w:t>подписан</w:t>
      </w:r>
      <w:r>
        <w:rPr>
          <w:sz w:val="26"/>
          <w:szCs w:val="26"/>
        </w:rPr>
        <w:t>ным</w:t>
      </w:r>
      <w:r w:rsidRPr="00BE20C0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 xml:space="preserve">ем между министерством энергетики и жилищно коммунального хозяйства Сахалинской области и администрацией Невельского городского округа. 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0F4904">
        <w:rPr>
          <w:sz w:val="26"/>
          <w:szCs w:val="26"/>
        </w:rPr>
        <w:t xml:space="preserve">. Обязанность за своевременность, достоверность и полноту представляемой в отдел </w:t>
      </w:r>
      <w:r>
        <w:rPr>
          <w:sz w:val="26"/>
          <w:szCs w:val="26"/>
        </w:rPr>
        <w:t>ЖКХ</w:t>
      </w:r>
      <w:r w:rsidRPr="000F4904">
        <w:rPr>
          <w:sz w:val="26"/>
          <w:szCs w:val="26"/>
        </w:rPr>
        <w:t xml:space="preserve"> отчетности возлагается на получателей субсидий.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0F4904">
        <w:rPr>
          <w:sz w:val="26"/>
          <w:szCs w:val="26"/>
        </w:rPr>
        <w:t>. Предоставление субсидии приостанавливается в случаях: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904">
        <w:rPr>
          <w:sz w:val="26"/>
          <w:szCs w:val="26"/>
        </w:rPr>
        <w:t xml:space="preserve">- отсутствия финансирования </w:t>
      </w:r>
      <w:r>
        <w:rPr>
          <w:sz w:val="26"/>
          <w:szCs w:val="26"/>
        </w:rPr>
        <w:t>из областного бюджета</w:t>
      </w:r>
      <w:r w:rsidRPr="000F4904">
        <w:rPr>
          <w:sz w:val="26"/>
          <w:szCs w:val="26"/>
        </w:rPr>
        <w:t xml:space="preserve"> или финансирования не в полном объеме</w:t>
      </w:r>
      <w:r>
        <w:rPr>
          <w:sz w:val="26"/>
          <w:szCs w:val="26"/>
        </w:rPr>
        <w:t>,</w:t>
      </w:r>
      <w:r w:rsidRPr="000F4904">
        <w:rPr>
          <w:sz w:val="26"/>
          <w:szCs w:val="26"/>
        </w:rPr>
        <w:t xml:space="preserve"> в предела</w:t>
      </w:r>
      <w:r>
        <w:rPr>
          <w:sz w:val="26"/>
          <w:szCs w:val="26"/>
        </w:rPr>
        <w:t>х утвержденной доли, необходимой</w:t>
      </w:r>
      <w:r w:rsidRPr="000F4904">
        <w:rPr>
          <w:sz w:val="26"/>
          <w:szCs w:val="26"/>
        </w:rPr>
        <w:t xml:space="preserve"> для проведения капитального ремонта </w:t>
      </w:r>
      <w:r w:rsidRPr="008E2448">
        <w:rPr>
          <w:sz w:val="26"/>
          <w:szCs w:val="26"/>
        </w:rPr>
        <w:t>внутридомовых</w:t>
      </w:r>
      <w:r>
        <w:rPr>
          <w:sz w:val="26"/>
          <w:szCs w:val="26"/>
        </w:rPr>
        <w:t xml:space="preserve"> сетей </w:t>
      </w:r>
      <w:r w:rsidRPr="000F4904">
        <w:rPr>
          <w:sz w:val="26"/>
          <w:szCs w:val="26"/>
        </w:rPr>
        <w:t>многоквартирного дома;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F4904">
        <w:rPr>
          <w:sz w:val="26"/>
          <w:szCs w:val="26"/>
        </w:rPr>
        <w:t>нецелевого использования средств;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904">
        <w:rPr>
          <w:sz w:val="26"/>
          <w:szCs w:val="26"/>
        </w:rPr>
        <w:t>- непредставления отчетов и документов, установленных соглашением</w:t>
      </w:r>
      <w:r>
        <w:rPr>
          <w:sz w:val="26"/>
          <w:szCs w:val="26"/>
        </w:rPr>
        <w:t xml:space="preserve"> между отделом ЖКХ и управляющей компанией</w:t>
      </w:r>
      <w:r w:rsidRPr="000F4904">
        <w:rPr>
          <w:sz w:val="26"/>
          <w:szCs w:val="26"/>
        </w:rPr>
        <w:t xml:space="preserve"> о предоставлении субсидии или предоставление таких отчетов и документов с нарушениями требований к их форме;</w:t>
      </w:r>
    </w:p>
    <w:p w:rsidR="00221F8B" w:rsidRPr="000F4904" w:rsidRDefault="00221F8B" w:rsidP="00221F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1ABA">
        <w:rPr>
          <w:sz w:val="26"/>
          <w:szCs w:val="26"/>
        </w:rPr>
        <w:t>- несоблюдения условий предоставления и расходования субсидий, установленных н</w:t>
      </w:r>
      <w:r>
        <w:rPr>
          <w:sz w:val="26"/>
          <w:szCs w:val="26"/>
        </w:rPr>
        <w:t>астоящим Порядком и Соглашением.</w:t>
      </w:r>
    </w:p>
    <w:p w:rsid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1376CA">
        <w:rPr>
          <w:sz w:val="26"/>
          <w:szCs w:val="26"/>
        </w:rPr>
        <w:t>. Главный распределитель бюджетных средств осуществляет финансовый</w:t>
      </w:r>
      <w:r>
        <w:rPr>
          <w:sz w:val="26"/>
          <w:szCs w:val="26"/>
        </w:rPr>
        <w:t xml:space="preserve"> контроль соблюдения условий, целей и порядка предоставления субсидии их получателями.</w:t>
      </w:r>
    </w:p>
    <w:p w:rsidR="00221F8B" w:rsidRDefault="00221F8B" w:rsidP="00221F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 Финансовое управление администрации Невельского городского округа осуществляет контроль за соблюдением  условий выделения, получения, целевого использования и возврат средств субсидии главным распорядителем бюджетных средств, являющегося получателем бюджетных средств.</w:t>
      </w:r>
    </w:p>
    <w:p w:rsidR="00221F8B" w:rsidRPr="00981ABA" w:rsidRDefault="00221F8B" w:rsidP="00221F8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981ABA">
        <w:rPr>
          <w:sz w:val="26"/>
          <w:szCs w:val="26"/>
        </w:rPr>
        <w:t>. Порядок возврата Субсидий:</w:t>
      </w:r>
    </w:p>
    <w:p w:rsidR="00221F8B" w:rsidRPr="00981ABA" w:rsidRDefault="00221F8B" w:rsidP="00221F8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28</w:t>
      </w:r>
      <w:r w:rsidRPr="00981ABA">
        <w:rPr>
          <w:sz w:val="26"/>
          <w:szCs w:val="26"/>
        </w:rPr>
        <w:t>.1. 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субсидии обязаны произвести возврат денежных средств, перечисленных им в виде Субсидии, в течение 10 рабочих дней с момента направления требования о возврате Субсидии в местный бюджет.</w:t>
      </w:r>
    </w:p>
    <w:p w:rsidR="00221F8B" w:rsidRPr="00981ABA" w:rsidRDefault="00221F8B" w:rsidP="00221F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981ABA">
        <w:rPr>
          <w:sz w:val="26"/>
          <w:szCs w:val="26"/>
        </w:rPr>
        <w:t>.2. Возврат в текущем финансовом году Получателем Субсидии остатков Субсидий, не использованных в отчетном финансовом году, подлежит возврату в местный бюджет, в течение 10 рабочих дней с момента направления требования о возврате Субсидии в местный бюджет.</w:t>
      </w:r>
    </w:p>
    <w:p w:rsidR="00221F8B" w:rsidRPr="00981ABA" w:rsidRDefault="00221F8B" w:rsidP="00221F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981ABA">
        <w:rPr>
          <w:sz w:val="26"/>
          <w:szCs w:val="26"/>
        </w:rPr>
        <w:t>.3.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Default="00221F8B" w:rsidP="00221F8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1F8B" w:rsidRPr="00A85B2E" w:rsidRDefault="00221F8B" w:rsidP="00221F8B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lastRenderedPageBreak/>
        <w:t>У</w:t>
      </w:r>
      <w:r>
        <w:rPr>
          <w:sz w:val="25"/>
          <w:szCs w:val="25"/>
          <w:lang w:eastAsia="en-US"/>
        </w:rPr>
        <w:t>ТВЕРЖДЕНО</w:t>
      </w:r>
    </w:p>
    <w:p w:rsidR="00221F8B" w:rsidRPr="00A85B2E" w:rsidRDefault="00221F8B" w:rsidP="00221F8B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 xml:space="preserve">постановлением администрации </w:t>
      </w:r>
    </w:p>
    <w:p w:rsidR="00221F8B" w:rsidRPr="00A85B2E" w:rsidRDefault="00221F8B" w:rsidP="00221F8B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Невельского городского округа</w:t>
      </w:r>
    </w:p>
    <w:p w:rsidR="00221F8B" w:rsidRPr="00A85B2E" w:rsidRDefault="00221F8B" w:rsidP="00221F8B">
      <w:pPr>
        <w:jc w:val="right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 xml:space="preserve">от </w:t>
      </w:r>
      <w:r>
        <w:rPr>
          <w:sz w:val="25"/>
          <w:szCs w:val="25"/>
          <w:lang w:eastAsia="en-US"/>
        </w:rPr>
        <w:t>08.05.</w:t>
      </w:r>
      <w:r w:rsidRPr="00A85B2E">
        <w:rPr>
          <w:sz w:val="25"/>
          <w:szCs w:val="25"/>
          <w:lang w:eastAsia="en-US"/>
        </w:rPr>
        <w:t>2014 г.</w:t>
      </w:r>
      <w:r>
        <w:rPr>
          <w:sz w:val="25"/>
          <w:szCs w:val="25"/>
          <w:lang w:eastAsia="en-US"/>
        </w:rPr>
        <w:t xml:space="preserve"> </w:t>
      </w:r>
      <w:r w:rsidRPr="00A85B2E">
        <w:rPr>
          <w:sz w:val="25"/>
          <w:szCs w:val="25"/>
          <w:lang w:eastAsia="en-US"/>
        </w:rPr>
        <w:t xml:space="preserve">№ </w:t>
      </w:r>
      <w:r>
        <w:rPr>
          <w:sz w:val="25"/>
          <w:szCs w:val="25"/>
          <w:lang w:eastAsia="en-US"/>
        </w:rPr>
        <w:t>450</w:t>
      </w:r>
    </w:p>
    <w:p w:rsidR="00221F8B" w:rsidRDefault="00221F8B" w:rsidP="00221F8B">
      <w:pPr>
        <w:jc w:val="center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jc w:val="center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 xml:space="preserve">Соглашение </w:t>
      </w:r>
    </w:p>
    <w:p w:rsidR="00221F8B" w:rsidRPr="00A85B2E" w:rsidRDefault="00221F8B" w:rsidP="00221F8B">
      <w:pPr>
        <w:jc w:val="center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  <w:r>
        <w:rPr>
          <w:sz w:val="25"/>
          <w:szCs w:val="25"/>
        </w:rPr>
        <w:t>на</w:t>
      </w:r>
      <w:r w:rsidRPr="00A85B2E">
        <w:rPr>
          <w:sz w:val="25"/>
          <w:szCs w:val="25"/>
        </w:rPr>
        <w:t xml:space="preserve"> предоставлении субсидии </w:t>
      </w:r>
      <w:r w:rsidRPr="00A31E42">
        <w:rPr>
          <w:sz w:val="25"/>
          <w:szCs w:val="25"/>
        </w:rPr>
        <w:t>на финансовое обеспечение затрат в связи с проведением капитального ремонта внутридомовых сетей многоквартирных домов Невельского района</w:t>
      </w:r>
    </w:p>
    <w:p w:rsidR="00221F8B" w:rsidRPr="00A85B2E" w:rsidRDefault="00221F8B" w:rsidP="00221F8B">
      <w:pPr>
        <w:jc w:val="both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г. Невельск</w:t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</w:r>
      <w:r w:rsidRPr="00A85B2E">
        <w:rPr>
          <w:sz w:val="25"/>
          <w:szCs w:val="25"/>
          <w:lang w:eastAsia="en-US"/>
        </w:rPr>
        <w:tab/>
        <w:t>"       "                 201 г.</w:t>
      </w:r>
    </w:p>
    <w:p w:rsidR="00221F8B" w:rsidRPr="00A85B2E" w:rsidRDefault="00221F8B" w:rsidP="00221F8B">
      <w:pPr>
        <w:jc w:val="both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jc w:val="both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ind w:firstLine="540"/>
        <w:jc w:val="both"/>
        <w:rPr>
          <w:sz w:val="25"/>
          <w:szCs w:val="25"/>
          <w:lang w:eastAsia="en-US"/>
        </w:rPr>
      </w:pPr>
      <w:r w:rsidRPr="00A85B2E">
        <w:rPr>
          <w:sz w:val="25"/>
          <w:szCs w:val="25"/>
          <w:lang w:eastAsia="en-US"/>
        </w:rPr>
        <w:t>______________________________, именуемым в дальнейшем Главным распорядителем, в лице ________________________________________________, действующей на основании _____________________________, с одной стороны, и _____________________________________________________________,  именуемый  в дальнейшем "Получатель субсидий", в лице ___________________________________________, действующего на основании ___________________, с другой стороны,  вместе именуемые "Стороны",заключили настоящее Соглашение о нижеследующем.</w:t>
      </w:r>
    </w:p>
    <w:p w:rsidR="00221F8B" w:rsidRPr="00A85B2E" w:rsidRDefault="00221F8B" w:rsidP="00221F8B">
      <w:pPr>
        <w:jc w:val="both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jc w:val="both"/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Предмет Соглашения</w:t>
      </w:r>
    </w:p>
    <w:p w:rsidR="00221F8B" w:rsidRPr="00A85B2E" w:rsidRDefault="00221F8B" w:rsidP="00221F8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1.1</w:t>
      </w:r>
      <w:r w:rsidRPr="000E7A27">
        <w:rPr>
          <w:sz w:val="25"/>
          <w:szCs w:val="25"/>
        </w:rPr>
        <w:t>. Настоящее</w:t>
      </w:r>
      <w:r w:rsidRPr="000E7A27">
        <w:rPr>
          <w:noProof/>
          <w:sz w:val="25"/>
          <w:szCs w:val="25"/>
        </w:rPr>
        <w:t xml:space="preserve"> Соглашение </w:t>
      </w:r>
      <w:r>
        <w:rPr>
          <w:noProof/>
          <w:sz w:val="25"/>
          <w:szCs w:val="25"/>
        </w:rPr>
        <w:t>определяет</w:t>
      </w:r>
      <w:r w:rsidRPr="000E7A27">
        <w:rPr>
          <w:noProof/>
          <w:sz w:val="25"/>
          <w:szCs w:val="25"/>
        </w:rPr>
        <w:t xml:space="preserve"> взаимодействи</w:t>
      </w:r>
      <w:r>
        <w:rPr>
          <w:noProof/>
          <w:sz w:val="25"/>
          <w:szCs w:val="25"/>
        </w:rPr>
        <w:t>е</w:t>
      </w:r>
      <w:r>
        <w:rPr>
          <w:sz w:val="25"/>
          <w:szCs w:val="25"/>
        </w:rPr>
        <w:t>Главного распределителя и Получателя субсидий</w:t>
      </w:r>
      <w:r w:rsidRPr="000E7A27">
        <w:rPr>
          <w:sz w:val="25"/>
          <w:szCs w:val="25"/>
        </w:rPr>
        <w:t>при предоставлении субсидий</w:t>
      </w:r>
      <w:r>
        <w:rPr>
          <w:sz w:val="25"/>
          <w:szCs w:val="25"/>
        </w:rPr>
        <w:t>, предусмотренных Главным распорядителем</w:t>
      </w:r>
      <w:r w:rsidRPr="000E7A27">
        <w:rPr>
          <w:sz w:val="25"/>
          <w:szCs w:val="25"/>
        </w:rPr>
        <w:t xml:space="preserve">на </w:t>
      </w:r>
      <w:r w:rsidRPr="00A31E42">
        <w:rPr>
          <w:sz w:val="25"/>
          <w:szCs w:val="25"/>
        </w:rPr>
        <w:t>проведение капитального ремонта внутридомовых сетей многоквартирных домов Невельского района</w:t>
      </w:r>
    </w:p>
    <w:p w:rsidR="00221F8B" w:rsidRPr="000E7A27" w:rsidRDefault="00221F8B" w:rsidP="00221F8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E7A27">
        <w:rPr>
          <w:sz w:val="25"/>
          <w:szCs w:val="25"/>
        </w:rPr>
        <w:t>«Невельский городской округ».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E7A27">
        <w:rPr>
          <w:sz w:val="25"/>
          <w:szCs w:val="25"/>
        </w:rPr>
        <w:t>1.2.Субсидии предоставляются на безвозмездной и безвозвратной основе на условиях долевого финансирования расходов собственников</w:t>
      </w:r>
      <w:r w:rsidRPr="00A85B2E">
        <w:rPr>
          <w:sz w:val="25"/>
          <w:szCs w:val="25"/>
        </w:rPr>
        <w:t xml:space="preserve"> помещений по капитальному ремонту внутридомовых сетей  многоквартирных жилых домов, расположенных по адресу: __________________________________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1.3.Предоставляемая субсидия имеет целевое назначение и не может быть использована в целях,  не предусмотренных в пункте  1.2 настоящего 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1.4.Сумма субсидии составляет</w:t>
      </w:r>
      <w:r w:rsidRPr="00A85B2E">
        <w:rPr>
          <w:sz w:val="25"/>
          <w:szCs w:val="25"/>
          <w:lang w:eastAsia="en-US"/>
        </w:rPr>
        <w:t xml:space="preserve"> ____________________ ( _____)рублей.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«Источниками финансирования расходов на проведение капитального ремонта многоквартирных домов являются: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средства областного бюджета;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средства местного бюджета;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средства товариществ собственников жилья, жилищных кооперативов или иных специализированных потребительских кооперативов,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организацией»;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21F8B" w:rsidRPr="00A85B2E" w:rsidRDefault="00221F8B" w:rsidP="00221F8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Условиями предоставления субсидии являются: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2.1.Принятие собственниками помещений в установленном порядке решения о проведении капитального ремонта </w:t>
      </w:r>
      <w:r w:rsidRPr="00A31E42">
        <w:rPr>
          <w:sz w:val="25"/>
          <w:szCs w:val="25"/>
        </w:rPr>
        <w:t xml:space="preserve">внутридомовых сетей </w:t>
      </w:r>
      <w:r w:rsidRPr="00A85B2E">
        <w:rPr>
          <w:sz w:val="25"/>
          <w:szCs w:val="25"/>
        </w:rPr>
        <w:t xml:space="preserve">в многоквартирном доме с </w:t>
      </w:r>
      <w:r w:rsidRPr="00A85B2E">
        <w:rPr>
          <w:sz w:val="25"/>
          <w:szCs w:val="25"/>
        </w:rPr>
        <w:lastRenderedPageBreak/>
        <w:t>указанием видов и объемов работ по капитальному ремонту в соответствии со статьями 44, 45, 46 и 158 Жилищного кодекса Российской Федерации.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2.2.Принятие собственниками помещений обязательства по финансированию капитального ремонта </w:t>
      </w:r>
      <w:r w:rsidRPr="00A31E42">
        <w:rPr>
          <w:sz w:val="25"/>
          <w:szCs w:val="25"/>
        </w:rPr>
        <w:t xml:space="preserve">внутридомовых сетей </w:t>
      </w:r>
      <w:r w:rsidRPr="00A85B2E">
        <w:rPr>
          <w:sz w:val="25"/>
          <w:szCs w:val="25"/>
        </w:rPr>
        <w:t xml:space="preserve">в многоквартирном доме за счет собственных и (или) заемных средств в объеме для жилых помещений - не менее 5% стоимости капитального ремонта </w:t>
      </w:r>
      <w:r w:rsidRPr="00A31E42">
        <w:rPr>
          <w:sz w:val="25"/>
          <w:szCs w:val="25"/>
        </w:rPr>
        <w:t xml:space="preserve">внутридомовых сетей </w:t>
      </w:r>
      <w:r w:rsidRPr="00A85B2E">
        <w:rPr>
          <w:sz w:val="25"/>
          <w:szCs w:val="25"/>
        </w:rPr>
        <w:t>в многоквартирном доме, приходящейся на долю площади собственников помещений.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2.3.Утверждение общим собранием собственников помещений в многоквартирном доме  видов, объемов и стоимости работ по капитальному ремонту и размера участия в финансировании капитального ремонта каждого собственника.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2.4.Соблюдение требований по раскрытию информации Получателем субсидии, осуществляющими деятельность в сфере управления многоквартирными домами, в соответствии с постановлением Правительства Российской Федерации от 23 сентября 2010 г. № 731 "Об утверждении стандарта раскрытия информации организациями, осуществляющими деятельность в сфере управления многоквартирными  домами".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2.5.Отсутствие у Получателя субсидии просроченной задолженности по налогам, сборам и иным обязательным платежам в бюджеты бюджетной системы Российской Федерации.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2.6.Согласование с Главным распорядителем проектно</w:t>
      </w:r>
      <w:r>
        <w:rPr>
          <w:sz w:val="25"/>
          <w:szCs w:val="25"/>
        </w:rPr>
        <w:t xml:space="preserve">-сметной </w:t>
      </w:r>
      <w:r w:rsidRPr="00A85B2E">
        <w:rPr>
          <w:sz w:val="25"/>
          <w:szCs w:val="25"/>
        </w:rPr>
        <w:t xml:space="preserve">  документации  по капитальному ремонту общего имущества в многоквартирном доме</w:t>
      </w:r>
      <w:r>
        <w:rPr>
          <w:sz w:val="25"/>
          <w:szCs w:val="25"/>
        </w:rPr>
        <w:t>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2.7.Открытие Получателем субсидии в кредитных учреждениях отдельного банковского счета, предназначенного для перечисления субсиди</w:t>
      </w:r>
      <w:r>
        <w:rPr>
          <w:sz w:val="25"/>
          <w:szCs w:val="25"/>
        </w:rPr>
        <w:t>и</w:t>
      </w:r>
      <w:r w:rsidRPr="00A85B2E">
        <w:rPr>
          <w:sz w:val="25"/>
          <w:szCs w:val="25"/>
        </w:rPr>
        <w:t>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3 Обязанности сторон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  Получатель субсидии обязан: 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3.1.1. Получатель субсидии обязан представить Главному распорядителю документы  об открытии в кредитном учреждении отдельного банковского счета, предназначенного для перечисления  субсидий (далее - отдельный  банковский счет),  с указанием реквизитов, а также выписку со счета о наличии на нем денежных средств в размере взятых собственниками помещений обязательств по финансированию капитального ремонта общего имущества в многоквартирном доме за счет собственных и (или) заемных средств в объеме для жилых помещений - не менее 5%, стоимости капитального ремонта </w:t>
      </w:r>
      <w:r w:rsidRPr="00A31E42">
        <w:rPr>
          <w:sz w:val="25"/>
          <w:szCs w:val="25"/>
        </w:rPr>
        <w:t>внутридомовых сетей</w:t>
      </w:r>
      <w:r w:rsidRPr="00A85B2E">
        <w:rPr>
          <w:sz w:val="25"/>
          <w:szCs w:val="25"/>
        </w:rPr>
        <w:t xml:space="preserve"> в многоквартирном  доме,  приходящейся на долю площади собственников помещений, за исключением средств, приходящихся на долю помещений, находящихся в собственности муниципального образования «Невельский городской округ».  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3.1.2. Надлежащим образом предоставить заверенные копии</w:t>
      </w:r>
      <w:r>
        <w:rPr>
          <w:sz w:val="25"/>
          <w:szCs w:val="25"/>
        </w:rPr>
        <w:t xml:space="preserve"> документов</w:t>
      </w:r>
      <w:r w:rsidRPr="00A85B2E">
        <w:rPr>
          <w:sz w:val="25"/>
          <w:szCs w:val="25"/>
        </w:rPr>
        <w:t>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решение о выборе способа управления многоквартирного дома и о выборе управляющей организации. В случае если управление осуществляется товариществом собственников жилья либо жилищным кооперативом или иным специализированным потребительским кооперативом - свидетельство о регистрации юридического лица;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- решение собственников жилых помещений многоквартирного дома о проведении капитального ремонта </w:t>
      </w:r>
      <w:r w:rsidRPr="00A31E42">
        <w:rPr>
          <w:sz w:val="25"/>
          <w:szCs w:val="25"/>
        </w:rPr>
        <w:t>внутридомовых сетей</w:t>
      </w:r>
      <w:r w:rsidRPr="00A85B2E">
        <w:rPr>
          <w:sz w:val="25"/>
          <w:szCs w:val="25"/>
        </w:rPr>
        <w:t>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договор на управление многоквартирным домом;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договоры подряда между управляющей организацией (товариществом собственников жилья либо жилищным кооперативом или иным специализированным потребительским кооперативом) и подрядной организацией на проведение капитального ремонта;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lastRenderedPageBreak/>
        <w:t>- акты о приемке выполненных работ (КС-2), составленные по форме, утвержденной Росстатом; справку о стоимости выполненных работ и затрат (КС-3), составленную по форме, утвержденной Росстатом</w:t>
      </w:r>
      <w:r>
        <w:rPr>
          <w:sz w:val="25"/>
          <w:szCs w:val="25"/>
        </w:rPr>
        <w:t xml:space="preserve"> (при наличии)</w:t>
      </w:r>
      <w:r w:rsidRPr="00A85B2E">
        <w:rPr>
          <w:sz w:val="25"/>
          <w:szCs w:val="25"/>
        </w:rPr>
        <w:t>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-договора на проведение технического надзора за  выполнением  капитального ремонта общего и</w:t>
      </w:r>
      <w:r>
        <w:rPr>
          <w:sz w:val="25"/>
          <w:szCs w:val="25"/>
        </w:rPr>
        <w:t xml:space="preserve">мущества в многоквартирном доме </w:t>
      </w:r>
      <w:r w:rsidRPr="009139DC">
        <w:rPr>
          <w:sz w:val="25"/>
          <w:szCs w:val="25"/>
        </w:rPr>
        <w:t>(при наличии);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-договора на выполнение работ по разработке проектной документации по капитальному ремонту общего имущества в многоквартирном доме</w:t>
      </w:r>
      <w:r w:rsidRPr="009139DC">
        <w:rPr>
          <w:sz w:val="25"/>
          <w:szCs w:val="25"/>
        </w:rPr>
        <w:t>(при наличии);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-договора на проведение авторского надзора за выполнением капитального  ремонта общего имущества в многоквартирном доме</w:t>
      </w:r>
      <w:r w:rsidRPr="009139DC">
        <w:rPr>
          <w:sz w:val="25"/>
          <w:szCs w:val="25"/>
        </w:rPr>
        <w:t>(при наличии);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-проектно-сметной</w:t>
      </w:r>
      <w:r w:rsidRPr="00A85B2E">
        <w:rPr>
          <w:sz w:val="25"/>
          <w:szCs w:val="25"/>
        </w:rPr>
        <w:t xml:space="preserve"> документации.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иные документы, подтверждающие фактические расходы».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3.1.3.При получении замечаний по проектно</w:t>
      </w:r>
      <w:r>
        <w:rPr>
          <w:sz w:val="25"/>
          <w:szCs w:val="25"/>
        </w:rPr>
        <w:t>-сметной</w:t>
      </w:r>
      <w:r w:rsidRPr="00A85B2E">
        <w:rPr>
          <w:sz w:val="25"/>
          <w:szCs w:val="25"/>
        </w:rPr>
        <w:t xml:space="preserve"> документации  в течение 10 календарных дней Получатель субсидии обеспечивает ее корректировку и повторное направление на согласование Главному распорядителю.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3.1.4.В течение </w:t>
      </w:r>
      <w:r>
        <w:rPr>
          <w:sz w:val="25"/>
          <w:szCs w:val="25"/>
        </w:rPr>
        <w:t>пяти</w:t>
      </w:r>
      <w:r w:rsidRPr="00A85B2E">
        <w:rPr>
          <w:sz w:val="25"/>
          <w:szCs w:val="25"/>
        </w:rPr>
        <w:t xml:space="preserve"> рабочих дней представить Главному распорядителю копию акта </w:t>
      </w:r>
      <w:r>
        <w:rPr>
          <w:sz w:val="25"/>
          <w:szCs w:val="25"/>
        </w:rPr>
        <w:t xml:space="preserve">о начале </w:t>
      </w:r>
      <w:r w:rsidRPr="00A85B2E">
        <w:rPr>
          <w:sz w:val="25"/>
          <w:szCs w:val="25"/>
        </w:rPr>
        <w:t>работ в многоквартирном доме.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3.1.5.В течение пяти рабочих дней после приемки </w:t>
      </w:r>
      <w:r>
        <w:rPr>
          <w:sz w:val="25"/>
          <w:szCs w:val="25"/>
        </w:rPr>
        <w:t xml:space="preserve">управляющей компанией </w:t>
      </w:r>
      <w:r w:rsidRPr="00A85B2E">
        <w:rPr>
          <w:sz w:val="25"/>
          <w:szCs w:val="25"/>
        </w:rPr>
        <w:t>отдельных видов (этапов) работ по капитальному ремонту общего имущества в многоквартирном доме представить Главному распорядителю</w:t>
      </w:r>
      <w:r>
        <w:rPr>
          <w:sz w:val="25"/>
          <w:szCs w:val="25"/>
        </w:rPr>
        <w:t>: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</w:t>
      </w:r>
      <w:r>
        <w:rPr>
          <w:sz w:val="25"/>
          <w:szCs w:val="25"/>
        </w:rPr>
        <w:t xml:space="preserve"> акты о приемке выполненных работ формы</w:t>
      </w:r>
      <w:r w:rsidRPr="00A85B2E">
        <w:rPr>
          <w:sz w:val="25"/>
          <w:szCs w:val="25"/>
        </w:rPr>
        <w:t xml:space="preserve"> КС-2 и КС-3, утвержденны</w:t>
      </w:r>
      <w:r>
        <w:rPr>
          <w:sz w:val="25"/>
          <w:szCs w:val="25"/>
        </w:rPr>
        <w:t>е</w:t>
      </w:r>
      <w:r w:rsidRPr="00A85B2E">
        <w:rPr>
          <w:sz w:val="25"/>
          <w:szCs w:val="25"/>
        </w:rPr>
        <w:t xml:space="preserve"> постановлением Госкомстата России от 11 ноября 1999 г. № 100 "Об  утверждении унифицированных форм первичной учетной документации по учету работ в капитальном строительстве и ремонтно-строительных работ", в </w:t>
      </w:r>
      <w:r>
        <w:rPr>
          <w:sz w:val="25"/>
          <w:szCs w:val="25"/>
        </w:rPr>
        <w:t>тре</w:t>
      </w:r>
      <w:r w:rsidRPr="00A85B2E">
        <w:rPr>
          <w:sz w:val="25"/>
          <w:szCs w:val="25"/>
        </w:rPr>
        <w:t>х экземплярах.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-счет в </w:t>
      </w:r>
      <w:r>
        <w:rPr>
          <w:sz w:val="25"/>
          <w:szCs w:val="25"/>
        </w:rPr>
        <w:t>трех</w:t>
      </w:r>
      <w:r w:rsidRPr="00A85B2E">
        <w:rPr>
          <w:sz w:val="25"/>
          <w:szCs w:val="25"/>
        </w:rPr>
        <w:t xml:space="preserve"> экземплярах;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-счет-фактуру в </w:t>
      </w:r>
      <w:r>
        <w:rPr>
          <w:sz w:val="25"/>
          <w:szCs w:val="25"/>
        </w:rPr>
        <w:t>тре</w:t>
      </w:r>
      <w:r w:rsidRPr="00A85B2E">
        <w:rPr>
          <w:sz w:val="25"/>
          <w:szCs w:val="25"/>
        </w:rPr>
        <w:t>х экземплярах.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3.1.6.Осуществ</w:t>
      </w:r>
      <w:r>
        <w:rPr>
          <w:sz w:val="25"/>
          <w:szCs w:val="25"/>
        </w:rPr>
        <w:t>и</w:t>
      </w:r>
      <w:r w:rsidRPr="00A85B2E">
        <w:rPr>
          <w:sz w:val="25"/>
          <w:szCs w:val="25"/>
        </w:rPr>
        <w:t xml:space="preserve">ть возврат денежных средств </w:t>
      </w:r>
      <w:r>
        <w:rPr>
          <w:sz w:val="25"/>
          <w:szCs w:val="25"/>
        </w:rPr>
        <w:t>на счет главного распорядителя средств</w:t>
      </w:r>
      <w:r w:rsidRPr="00A85B2E">
        <w:rPr>
          <w:sz w:val="25"/>
          <w:szCs w:val="25"/>
        </w:rPr>
        <w:t xml:space="preserve"> в случаях и порядке, которые установлены настоящим соглашением, порядком предоставления субсидии,  бюджетным законодательством  Российской  Федерации, а также в случае получения от Главного распорядителя требования о возврате субсидии в связи с нецелевым использованием  субсидии  и/или нарушением условий ее предоставления.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3.1.7.В течение пяти рабочих дней после получения на расчетный счет </w:t>
      </w:r>
      <w:r>
        <w:rPr>
          <w:sz w:val="25"/>
          <w:szCs w:val="25"/>
        </w:rPr>
        <w:t>средств</w:t>
      </w:r>
      <w:r w:rsidRPr="00A85B2E">
        <w:rPr>
          <w:sz w:val="25"/>
          <w:szCs w:val="25"/>
        </w:rPr>
        <w:t xml:space="preserve"> субсидии Получатель субсидий представляет Главному распорядителю копию платежного поручения об оплате выполненных работ с отметкой кредитной организации.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3.1.8.При проведении капитального ремонта общего имущества в многоквартирном доме обеспечить выполнение работ  в  полном  соответствии с проектно</w:t>
      </w:r>
      <w:r>
        <w:rPr>
          <w:sz w:val="25"/>
          <w:szCs w:val="25"/>
        </w:rPr>
        <w:t>-сметной</w:t>
      </w:r>
      <w:r w:rsidRPr="00A85B2E">
        <w:rPr>
          <w:sz w:val="25"/>
          <w:szCs w:val="25"/>
        </w:rPr>
        <w:t xml:space="preserve"> документацией.</w:t>
      </w:r>
    </w:p>
    <w:p w:rsidR="00221F8B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 Главный распорядитель обязан: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3.2.1.В течение 10 календарных дней рассмот</w:t>
      </w:r>
      <w:r>
        <w:rPr>
          <w:sz w:val="25"/>
          <w:szCs w:val="25"/>
        </w:rPr>
        <w:t>реть проектно-сметную</w:t>
      </w:r>
      <w:r w:rsidRPr="00A85B2E">
        <w:rPr>
          <w:sz w:val="25"/>
          <w:szCs w:val="25"/>
        </w:rPr>
        <w:t xml:space="preserve"> документацию и согласовать, или направить Получателю субсидий замечания, </w:t>
      </w:r>
      <w:r>
        <w:rPr>
          <w:sz w:val="25"/>
          <w:szCs w:val="25"/>
        </w:rPr>
        <w:t>оформленные</w:t>
      </w:r>
      <w:r w:rsidRPr="00A85B2E">
        <w:rPr>
          <w:sz w:val="25"/>
          <w:szCs w:val="25"/>
        </w:rPr>
        <w:t xml:space="preserve"> в письменном виде</w:t>
      </w:r>
      <w:r>
        <w:rPr>
          <w:sz w:val="25"/>
          <w:szCs w:val="25"/>
        </w:rPr>
        <w:t>.</w:t>
      </w:r>
    </w:p>
    <w:p w:rsidR="00221F8B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3.2.2. В течение 10  рабочих  дней рассмотреть</w:t>
      </w:r>
      <w:r>
        <w:rPr>
          <w:sz w:val="25"/>
          <w:szCs w:val="25"/>
        </w:rPr>
        <w:t xml:space="preserve"> документы</w:t>
      </w:r>
      <w:r w:rsidRPr="00A85B2E">
        <w:rPr>
          <w:sz w:val="25"/>
          <w:szCs w:val="25"/>
        </w:rPr>
        <w:t xml:space="preserve"> указанные  в пунктах 3.1.1, 3.1.2</w:t>
      </w:r>
      <w:r>
        <w:rPr>
          <w:sz w:val="25"/>
          <w:szCs w:val="25"/>
        </w:rPr>
        <w:t>, 3.1.5</w:t>
      </w:r>
      <w:r w:rsidRPr="00A85B2E">
        <w:rPr>
          <w:sz w:val="25"/>
          <w:szCs w:val="25"/>
        </w:rPr>
        <w:t xml:space="preserve"> Соглашения</w:t>
      </w:r>
      <w:r>
        <w:rPr>
          <w:sz w:val="25"/>
          <w:szCs w:val="25"/>
        </w:rPr>
        <w:t xml:space="preserve"> и </w:t>
      </w:r>
      <w:r w:rsidRPr="00ED326E">
        <w:rPr>
          <w:sz w:val="25"/>
          <w:szCs w:val="25"/>
        </w:rPr>
        <w:t>возвратить Получателю субсидий один экземпляр с отметкой о согласовании Главного распределителя</w:t>
      </w:r>
      <w:r>
        <w:rPr>
          <w:sz w:val="25"/>
          <w:szCs w:val="25"/>
        </w:rPr>
        <w:t>, или возвратить указанные документы Получателю субсидии в случаи несоответствия документации условиям настоящего Соглашения без согласования.</w:t>
      </w:r>
    </w:p>
    <w:p w:rsidR="00221F8B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D326E">
        <w:rPr>
          <w:sz w:val="25"/>
          <w:szCs w:val="25"/>
        </w:rPr>
        <w:t>3.2.</w:t>
      </w:r>
      <w:r>
        <w:rPr>
          <w:sz w:val="25"/>
          <w:szCs w:val="25"/>
        </w:rPr>
        <w:t>3</w:t>
      </w:r>
      <w:r w:rsidRPr="00ED326E">
        <w:rPr>
          <w:sz w:val="25"/>
          <w:szCs w:val="25"/>
        </w:rPr>
        <w:t xml:space="preserve">. </w:t>
      </w:r>
      <w:r>
        <w:rPr>
          <w:sz w:val="25"/>
          <w:szCs w:val="25"/>
        </w:rPr>
        <w:t>П</w:t>
      </w:r>
      <w:r w:rsidRPr="00ED326E">
        <w:rPr>
          <w:sz w:val="25"/>
          <w:szCs w:val="25"/>
        </w:rPr>
        <w:t>еречислить получателю субсидии аванс 30% от стоимости работ</w:t>
      </w:r>
      <w:r>
        <w:rPr>
          <w:sz w:val="25"/>
          <w:szCs w:val="25"/>
        </w:rPr>
        <w:t xml:space="preserve"> указанной в проектно-сметной документации</w:t>
      </w:r>
      <w:r w:rsidRPr="00ED326E">
        <w:rPr>
          <w:sz w:val="25"/>
          <w:szCs w:val="25"/>
        </w:rPr>
        <w:t>, в течение 30 (тридцати) календарных дней с даты получения счета от получателя субсидии.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3.2.4</w:t>
      </w:r>
      <w:r w:rsidRPr="00A85B2E">
        <w:rPr>
          <w:sz w:val="25"/>
          <w:szCs w:val="25"/>
        </w:rPr>
        <w:t xml:space="preserve">. В течение 5 рабочих дней с даты </w:t>
      </w:r>
      <w:r>
        <w:rPr>
          <w:sz w:val="25"/>
          <w:szCs w:val="25"/>
        </w:rPr>
        <w:t>согласования</w:t>
      </w:r>
      <w:r w:rsidRPr="00A85B2E">
        <w:rPr>
          <w:sz w:val="25"/>
          <w:szCs w:val="25"/>
        </w:rPr>
        <w:t xml:space="preserve"> документов</w:t>
      </w:r>
      <w:r>
        <w:rPr>
          <w:sz w:val="25"/>
          <w:szCs w:val="25"/>
        </w:rPr>
        <w:t xml:space="preserve"> согласно п. 20Порядка</w:t>
      </w:r>
      <w:r>
        <w:rPr>
          <w:sz w:val="26"/>
          <w:szCs w:val="26"/>
        </w:rPr>
        <w:t xml:space="preserve">предоставления субсидии юридическим лицамна финансовое обеспечение затрат в связи с проведением капитального ремонта внутридомовых сетей многоквартирных домов </w:t>
      </w:r>
      <w:r w:rsidRPr="00803A6C">
        <w:rPr>
          <w:sz w:val="26"/>
          <w:szCs w:val="26"/>
        </w:rPr>
        <w:t>на территории муниципального образования «Невельский городской округ»</w:t>
      </w:r>
      <w:r w:rsidRPr="00A85B2E">
        <w:rPr>
          <w:sz w:val="25"/>
          <w:szCs w:val="25"/>
        </w:rPr>
        <w:t>обеспечить перечисление бюджетных средств по отдельному виду (этапу) работ в объеме, не превышающем 85% от суммы, указанной в представленной документации.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3.2.5</w:t>
      </w:r>
      <w:r w:rsidRPr="00A85B2E">
        <w:rPr>
          <w:sz w:val="25"/>
          <w:szCs w:val="25"/>
        </w:rPr>
        <w:t>. В течение 15 календарных дней с даты получения акта приемки законченного капитальным ремонтом многоквартирного дома обеспечить перечисление оставшейся суммы субсидии на отдельный банковский счет Получателя субсидий</w:t>
      </w:r>
      <w:r>
        <w:rPr>
          <w:sz w:val="25"/>
          <w:szCs w:val="25"/>
        </w:rPr>
        <w:t xml:space="preserve"> с учетом выплаченных денежных средств ранее</w:t>
      </w:r>
      <w:r w:rsidRPr="00A85B2E">
        <w:rPr>
          <w:sz w:val="25"/>
          <w:szCs w:val="25"/>
        </w:rPr>
        <w:t>.</w:t>
      </w:r>
    </w:p>
    <w:p w:rsidR="00221F8B" w:rsidRDefault="00221F8B" w:rsidP="00221F8B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221F8B" w:rsidRPr="00A85B2E" w:rsidRDefault="00221F8B" w:rsidP="00221F8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Права Сторон: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 Главный распорядитель вправе: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4.1.1. Осуществлять контроль за выполнением условий  предоставления субсидий.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4.1.2. Осуществлять проверку деятельности Получателя субсидий по вопросам,  связанным с исполнением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4.1.3. 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4.1.4. В одностороннем порядке расторгнуть настоящее Соглашение в случаях: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несоблюдения Получателем субсидии требований пунктов 3.1.1 и 3.1.2 настоящего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объявления несостоятельности (банкротства), ликвидации или реорганизации Получателя субсидии.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 нецелевого  использования Получателем субсидии предоставленных субсидий.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-не</w:t>
      </w:r>
      <w:r>
        <w:rPr>
          <w:sz w:val="25"/>
          <w:szCs w:val="25"/>
        </w:rPr>
        <w:t xml:space="preserve"> </w:t>
      </w:r>
      <w:r w:rsidRPr="00A85B2E">
        <w:rPr>
          <w:sz w:val="25"/>
          <w:szCs w:val="25"/>
        </w:rPr>
        <w:t>использования Получателем субсидии  предоставленных субсидий в установленный Соглашением срок без оформления в установленном порядке изменений в настоящее Соглашение.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-неисполнения или ненадлежащего исполнения Получателем субсидии обязательств,  предусмотренных Соглашением о предоставлении субсидий.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-наличия несогласий с действиями органов управления многоквартирными домами, выраженных в письменных обращениях собственников домов.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4.2. Получатель субсидий вправе:</w:t>
      </w:r>
    </w:p>
    <w:p w:rsidR="00221F8B" w:rsidRPr="00A85B2E" w:rsidRDefault="00221F8B" w:rsidP="00221F8B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4.2.1.Получать субсидию за счет средств бюджета муниципального образования     «Невельский   городской     округ»    при   выполнении   условий   ее предоставления,  установленных правовыми  актами Сахалинской области, порядком предоставления субсидии  и настоящим Соглашением.</w:t>
      </w:r>
    </w:p>
    <w:p w:rsidR="00221F8B" w:rsidRPr="00A85B2E" w:rsidRDefault="00221F8B" w:rsidP="00221F8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4.2.2. Получать имеющуюся у Главного распорядителя информацию, касающуюся вопросов предоставления субсидий,  указанных в пункте 1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ab/>
        <w:t>4.3. Получатель Субсидии дает согласие на осуществление главным распорядителем бюджетных средств и финансовым управлением администрации Невельского городского округа, проверок  соблюдения получателями субсидий условий, целей и порядка предоставления Субсидии.</w:t>
      </w:r>
    </w:p>
    <w:p w:rsidR="00221F8B" w:rsidRDefault="00221F8B" w:rsidP="00221F8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1F8B" w:rsidRPr="00A85B2E" w:rsidRDefault="00221F8B" w:rsidP="00221F8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Ответственность Сторон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5.1. Ответственность по Соглашению Стороны несут в порядке и по основаниям, предусмотренным настоящим соглашением, порядком предоставления субсидии,  законодательством  Российской Федерации.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lastRenderedPageBreak/>
        <w:t xml:space="preserve">     5.2. Главный распорядитель не несет ответственности по обязательствам Получателя субсидий, по заключенным Получателем субсидии договорам (за исключением настоящего Соглашения).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5.3.</w:t>
      </w:r>
      <w:r w:rsidRPr="00F2663F">
        <w:rPr>
          <w:sz w:val="25"/>
          <w:szCs w:val="25"/>
        </w:rPr>
        <w:t>В случае нарушения условий предоставлени</w:t>
      </w:r>
      <w:r>
        <w:rPr>
          <w:sz w:val="25"/>
          <w:szCs w:val="25"/>
        </w:rPr>
        <w:t>я</w:t>
      </w:r>
      <w:r w:rsidRPr="00F2663F">
        <w:rPr>
          <w:sz w:val="25"/>
          <w:szCs w:val="25"/>
        </w:rPr>
        <w:t xml:space="preserve"> субсидий, Субсидия подлежит возврату в местный бюджет в течение </w:t>
      </w:r>
      <w:r>
        <w:rPr>
          <w:sz w:val="25"/>
          <w:szCs w:val="25"/>
        </w:rPr>
        <w:t>10 рабочих</w:t>
      </w:r>
      <w:r w:rsidRPr="00F2663F">
        <w:rPr>
          <w:sz w:val="25"/>
          <w:szCs w:val="25"/>
        </w:rPr>
        <w:t xml:space="preserve"> дней с момента получения требования о возврате Субсидии, выставленного главным распорядителем средств местного бюджета.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В случае невыполнения в  установленный срок требования Главного распределителя</w:t>
      </w:r>
      <w:r>
        <w:rPr>
          <w:sz w:val="25"/>
          <w:szCs w:val="25"/>
        </w:rPr>
        <w:t xml:space="preserve"> средств </w:t>
      </w:r>
      <w:r w:rsidRPr="00A85B2E">
        <w:rPr>
          <w:sz w:val="25"/>
          <w:szCs w:val="25"/>
        </w:rPr>
        <w:t>о возврате субсидий на сумму субсидий  начисляются  пени  в  размере 1/300  ставки рефинансирования Центрального банка Российской Федерации, действующей на момент просрочки, за каждый календарный день просрочки.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21F8B" w:rsidRPr="00A85B2E" w:rsidRDefault="00221F8B" w:rsidP="00221F8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Форс-мажор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 xml:space="preserve">     6.1. Стороны освобождаются от ответственности за частичное или полное неисполнение обязательств по настоящему Соглашению, если  оно явилось следствием обстоятельств непреодолимой силы и если эти обстоятельства повлияли на исполнение  настоящего 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 вызванным этими обстоятельствами.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 наступлении  этих  обстоятельств,  но  не позднее 10 дней с момента их наступления.  Извещение должно содержать данные о наступлении и характере указанных обстоятельств и  о возможных их последствиях. Сторона должна также без промедления не позднее 10 дней известить другую  Сторону  в  письменной  форме  о прекращении этих обстоятельств.</w:t>
      </w:r>
    </w:p>
    <w:p w:rsidR="00221F8B" w:rsidRDefault="00221F8B" w:rsidP="00221F8B">
      <w:pPr>
        <w:autoSpaceDE w:val="0"/>
        <w:autoSpaceDN w:val="0"/>
        <w:adjustRightInd w:val="0"/>
        <w:ind w:firstLine="540"/>
        <w:jc w:val="center"/>
        <w:rPr>
          <w:b/>
          <w:bCs/>
          <w:sz w:val="25"/>
          <w:szCs w:val="25"/>
        </w:rPr>
      </w:pPr>
    </w:p>
    <w:p w:rsidR="00221F8B" w:rsidRPr="00A85B2E" w:rsidRDefault="00221F8B" w:rsidP="00221F8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5"/>
          <w:szCs w:val="25"/>
        </w:rPr>
      </w:pPr>
      <w:r w:rsidRPr="00A85B2E">
        <w:rPr>
          <w:b/>
          <w:bCs/>
          <w:sz w:val="25"/>
          <w:szCs w:val="25"/>
        </w:rPr>
        <w:t>Заключительные положения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7.1. 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7.2. Соглашение вступает в силу с момента его подписания и действует до 31.12.2014 года.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7.3.Все споры, которые могут возникнуть при исполнении Соглашения, Стороны решают путем переговоров. При недостижении согласия споры решаются в судебном порядке.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7.4. Соглашение может быть расторгнуто по соглашению Сторон, а также в соответствии с пунктом 4.1.4 настоящего Соглашения.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85B2E">
        <w:rPr>
          <w:sz w:val="25"/>
          <w:szCs w:val="25"/>
        </w:rPr>
        <w:t>7.5. Соглашение составлено в двух экземплярах, имеющих равную юридическую силу, по одному для каждой из Сторон.</w:t>
      </w:r>
    </w:p>
    <w:p w:rsidR="00221F8B" w:rsidRPr="00A85B2E" w:rsidRDefault="00221F8B" w:rsidP="00221F8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21F8B" w:rsidRPr="00A85B2E" w:rsidRDefault="00221F8B" w:rsidP="00221F8B">
      <w:pPr>
        <w:jc w:val="center"/>
        <w:rPr>
          <w:b/>
          <w:bCs/>
          <w:sz w:val="25"/>
          <w:szCs w:val="25"/>
          <w:lang w:eastAsia="en-US"/>
        </w:rPr>
      </w:pPr>
      <w:r w:rsidRPr="00A85B2E">
        <w:rPr>
          <w:b/>
          <w:bCs/>
          <w:sz w:val="25"/>
          <w:szCs w:val="25"/>
          <w:lang w:eastAsia="en-US"/>
        </w:rPr>
        <w:t>8. Реквизиты и подписи Сторон:</w:t>
      </w:r>
    </w:p>
    <w:p w:rsidR="00221F8B" w:rsidRPr="00A85B2E" w:rsidRDefault="00221F8B" w:rsidP="00221F8B">
      <w:pPr>
        <w:rPr>
          <w:sz w:val="25"/>
          <w:szCs w:val="25"/>
          <w:lang w:eastAsia="en-US"/>
        </w:rPr>
      </w:pPr>
    </w:p>
    <w:p w:rsidR="00221F8B" w:rsidRPr="00A85B2E" w:rsidRDefault="00221F8B" w:rsidP="00221F8B">
      <w:pPr>
        <w:rPr>
          <w:b/>
          <w:bCs/>
          <w:sz w:val="25"/>
          <w:szCs w:val="25"/>
          <w:lang w:eastAsia="en-US"/>
        </w:rPr>
      </w:pPr>
      <w:r w:rsidRPr="00A85B2E">
        <w:rPr>
          <w:b/>
          <w:bCs/>
          <w:sz w:val="25"/>
          <w:szCs w:val="25"/>
          <w:lang w:eastAsia="en-US"/>
        </w:rPr>
        <w:t>Главный распорядитель:</w:t>
      </w:r>
    </w:p>
    <w:p w:rsidR="00221F8B" w:rsidRPr="00A85B2E" w:rsidRDefault="00221F8B" w:rsidP="00221F8B">
      <w:pPr>
        <w:rPr>
          <w:b/>
          <w:bCs/>
          <w:sz w:val="25"/>
          <w:szCs w:val="25"/>
          <w:lang w:eastAsia="en-US"/>
        </w:rPr>
      </w:pPr>
    </w:p>
    <w:p w:rsidR="00221F8B" w:rsidRPr="00A85B2E" w:rsidRDefault="00221F8B" w:rsidP="00221F8B">
      <w:pPr>
        <w:rPr>
          <w:b/>
          <w:bCs/>
          <w:sz w:val="25"/>
          <w:szCs w:val="25"/>
          <w:lang w:eastAsia="en-US"/>
        </w:rPr>
      </w:pPr>
    </w:p>
    <w:p w:rsidR="00221F8B" w:rsidRPr="00A85B2E" w:rsidRDefault="00221F8B" w:rsidP="00221F8B">
      <w:pPr>
        <w:rPr>
          <w:b/>
          <w:bCs/>
          <w:sz w:val="25"/>
          <w:szCs w:val="25"/>
          <w:lang w:eastAsia="en-US"/>
        </w:rPr>
      </w:pPr>
    </w:p>
    <w:p w:rsidR="00221F8B" w:rsidRPr="00A85B2E" w:rsidRDefault="00221F8B" w:rsidP="00221F8B">
      <w:pPr>
        <w:rPr>
          <w:b/>
          <w:bCs/>
          <w:sz w:val="25"/>
          <w:szCs w:val="25"/>
          <w:lang w:eastAsia="en-US"/>
        </w:rPr>
      </w:pPr>
      <w:r w:rsidRPr="00A85B2E">
        <w:rPr>
          <w:b/>
          <w:bCs/>
          <w:sz w:val="25"/>
          <w:szCs w:val="25"/>
          <w:lang w:eastAsia="en-US"/>
        </w:rPr>
        <w:t>Получатели субсидии:</w:t>
      </w:r>
    </w:p>
    <w:sectPr w:rsidR="00221F8B" w:rsidRPr="00A85B2E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0D" w:rsidRDefault="00915F0D">
      <w:r>
        <w:separator/>
      </w:r>
    </w:p>
  </w:endnote>
  <w:endnote w:type="continuationSeparator" w:id="0">
    <w:p w:rsidR="00915F0D" w:rsidRDefault="0091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8101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8101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B420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B4209">
      <w:rPr>
        <w:noProof/>
        <w:sz w:val="12"/>
        <w:szCs w:val="12"/>
        <w:u w:val="single"/>
      </w:rPr>
      <w:t>9:43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81015">
      <w:rPr>
        <w:noProof/>
        <w:sz w:val="12"/>
        <w:szCs w:val="12"/>
      </w:rPr>
      <w:t>C:\DOCUME~1\ND198~1.POL\LOCALS~1\TEMP\15_47_14_91.RTF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B420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0D" w:rsidRDefault="00915F0D">
      <w:r>
        <w:separator/>
      </w:r>
    </w:p>
  </w:footnote>
  <w:footnote w:type="continuationSeparator" w:id="0">
    <w:p w:rsidR="00915F0D" w:rsidRDefault="0091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07F"/>
    <w:multiLevelType w:val="hybridMultilevel"/>
    <w:tmpl w:val="C588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47C"/>
    <w:multiLevelType w:val="hybridMultilevel"/>
    <w:tmpl w:val="5E1A921A"/>
    <w:lvl w:ilvl="0" w:tplc="41C0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5F4184"/>
    <w:multiLevelType w:val="hybridMultilevel"/>
    <w:tmpl w:val="724EBE82"/>
    <w:lvl w:ilvl="0" w:tplc="A1BC207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5-08'}"/>
    <w:docVar w:name="attr1#Наименование" w:val="VARCHAR#Об утверждении Порядка 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5-08'}"/>
    <w:docVar w:name="attr5#Бланк" w:val="OID_TYPE#"/>
    <w:docVar w:name="attr6#Номер документа" w:val="VARCHAR#450"/>
    <w:docVar w:name="attr7#Дата подписания" w:val="DATE#{d '2014-05-08'}"/>
    <w:docVar w:name="ESED_ActEdition" w:val="2"/>
    <w:docVar w:name="ESED_AutorEdition" w:val="Полякова Нина Васильевна"/>
    <w:docVar w:name="ESED_Edition" w:val="2"/>
    <w:docVar w:name="ESED_IDnum" w:val="21/2014-791"/>
    <w:docVar w:name="ESED_Lock" w:val="1"/>
    <w:docVar w:name="SPD_Annotation" w:val="N 450 от 08.05.2014 21/2014-791(2)#Об утверждении Порядка предоставления субсидии юридическим лицам на финансовое обеспечение затрат в связи с проведением капитального ремонта внутридомовых сетей многоквартирных домов на территории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8.05.2014"/>
    <w:docVar w:name="SPD_AreaName" w:val="Документ (ЕСЭД)"/>
    <w:docVar w:name="SPD_hostURL" w:val="storm"/>
    <w:docVar w:name="SPD_NumDoc" w:val="620271673"/>
    <w:docVar w:name="SPD_vDir" w:val="spd"/>
  </w:docVars>
  <w:rsids>
    <w:rsidRoot w:val="004D1617"/>
    <w:rsid w:val="000E7A27"/>
    <w:rsid w:val="000F4904"/>
    <w:rsid w:val="00103ABC"/>
    <w:rsid w:val="001376CA"/>
    <w:rsid w:val="00221F8B"/>
    <w:rsid w:val="00242997"/>
    <w:rsid w:val="0048273F"/>
    <w:rsid w:val="00487C7D"/>
    <w:rsid w:val="004D1617"/>
    <w:rsid w:val="0061523F"/>
    <w:rsid w:val="00781015"/>
    <w:rsid w:val="00803A6C"/>
    <w:rsid w:val="008E207C"/>
    <w:rsid w:val="008E2448"/>
    <w:rsid w:val="008F58FA"/>
    <w:rsid w:val="009139DC"/>
    <w:rsid w:val="00915F0D"/>
    <w:rsid w:val="00922E65"/>
    <w:rsid w:val="00981ABA"/>
    <w:rsid w:val="009C70C8"/>
    <w:rsid w:val="00A16EC6"/>
    <w:rsid w:val="00A31E42"/>
    <w:rsid w:val="00A85B2E"/>
    <w:rsid w:val="00BB74B3"/>
    <w:rsid w:val="00BE20C0"/>
    <w:rsid w:val="00C715C4"/>
    <w:rsid w:val="00DB4209"/>
    <w:rsid w:val="00DE5EF1"/>
    <w:rsid w:val="00E269BE"/>
    <w:rsid w:val="00ED326E"/>
    <w:rsid w:val="00F2663F"/>
    <w:rsid w:val="00F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589A4-C008-4E6C-8A9D-1280638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161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D161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D1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D1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D161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4D16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221F8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4191</Words>
  <Characters>23892</Characters>
  <Application>Microsoft Office Word</Application>
  <DocSecurity>0</DocSecurity>
  <Lines>199</Lines>
  <Paragraphs>56</Paragraphs>
  <ScaleCrop>false</ScaleCrop>
  <Company>Администрация. Невельск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2014-05-08T04:47:00Z</cp:lastPrinted>
  <dcterms:created xsi:type="dcterms:W3CDTF">2025-02-03T22:43:00Z</dcterms:created>
  <dcterms:modified xsi:type="dcterms:W3CDTF">2025-02-03T22:43:00Z</dcterms:modified>
</cp:coreProperties>
</file>